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B84" w:rsidRDefault="00501954" w:rsidP="00B25B84">
      <w:pPr>
        <w:jc w:val="center"/>
        <w:rPr>
          <w:b/>
          <w:color w:val="002060"/>
          <w:sz w:val="28"/>
          <w:szCs w:val="28"/>
        </w:rPr>
      </w:pPr>
      <w:r w:rsidRPr="006E362D">
        <w:rPr>
          <w:b/>
          <w:color w:val="002060"/>
          <w:sz w:val="28"/>
          <w:szCs w:val="28"/>
        </w:rPr>
        <w:t xml:space="preserve">WEWNĘTRZNA PROCEDURA </w:t>
      </w:r>
      <w:r>
        <w:rPr>
          <w:b/>
          <w:color w:val="002060"/>
          <w:sz w:val="28"/>
          <w:szCs w:val="28"/>
        </w:rPr>
        <w:t>DOTYCZĄCA ORGANIZACJI I PRZEPROWADZANIA EGZAMINU ÓSM</w:t>
      </w:r>
      <w:r w:rsidR="00B25B84">
        <w:rPr>
          <w:b/>
          <w:color w:val="002060"/>
          <w:sz w:val="28"/>
          <w:szCs w:val="28"/>
        </w:rPr>
        <w:t xml:space="preserve">OKLASISTY </w:t>
      </w:r>
      <w:r w:rsidRPr="006E362D">
        <w:rPr>
          <w:b/>
          <w:color w:val="002060"/>
          <w:sz w:val="28"/>
          <w:szCs w:val="28"/>
        </w:rPr>
        <w:t xml:space="preserve"> </w:t>
      </w:r>
      <w:r w:rsidR="006B2F76">
        <w:rPr>
          <w:b/>
          <w:color w:val="002060"/>
          <w:sz w:val="28"/>
          <w:szCs w:val="28"/>
        </w:rPr>
        <w:t>W 2020 R.</w:t>
      </w:r>
      <w:r w:rsidR="00B25B84">
        <w:rPr>
          <w:b/>
          <w:color w:val="002060"/>
          <w:sz w:val="28"/>
          <w:szCs w:val="28"/>
        </w:rPr>
        <w:t xml:space="preserve"> W ZESPOLE SZKÓŁ W DAMNICY</w:t>
      </w:r>
    </w:p>
    <w:p w:rsidR="006B2F76" w:rsidRPr="00310CDE" w:rsidRDefault="006B2F76" w:rsidP="00B25B84">
      <w:pPr>
        <w:jc w:val="center"/>
        <w:rPr>
          <w:rFonts w:ascii="Arial" w:hAnsi="Arial" w:cs="Arial"/>
          <w:b/>
          <w:sz w:val="24"/>
          <w:szCs w:val="24"/>
        </w:rPr>
      </w:pPr>
      <w:r w:rsidRPr="00310CDE">
        <w:rPr>
          <w:rFonts w:ascii="Arial" w:hAnsi="Arial" w:cs="Arial"/>
          <w:b/>
          <w:sz w:val="24"/>
          <w:szCs w:val="24"/>
        </w:rPr>
        <w:t xml:space="preserve">Podstawowe wytyczne </w:t>
      </w:r>
      <w:r w:rsidR="00310CDE" w:rsidRPr="00310CDE">
        <w:rPr>
          <w:rFonts w:ascii="Arial" w:hAnsi="Arial" w:cs="Arial"/>
          <w:b/>
          <w:sz w:val="24"/>
          <w:szCs w:val="24"/>
        </w:rPr>
        <w:t>dotyczące zdających oraz innych osób biorących udział w organizowaniu i przeprowadzaniu egzaminów.</w:t>
      </w:r>
    </w:p>
    <w:p w:rsidR="00310CDE" w:rsidRPr="00B25B84" w:rsidRDefault="00310CDE" w:rsidP="00310CDE">
      <w:pPr>
        <w:pStyle w:val="Akapitzlist"/>
        <w:ind w:left="284"/>
        <w:jc w:val="both"/>
        <w:rPr>
          <w:b/>
          <w:sz w:val="20"/>
          <w:szCs w:val="20"/>
        </w:rPr>
      </w:pPr>
    </w:p>
    <w:p w:rsidR="00310CDE" w:rsidRDefault="00310CDE" w:rsidP="00310CDE">
      <w:pPr>
        <w:tabs>
          <w:tab w:val="left" w:pos="851"/>
        </w:tabs>
        <w:spacing w:after="100" w:line="360" w:lineRule="auto"/>
        <w:jc w:val="both"/>
        <w:rPr>
          <w:rFonts w:ascii="Arial" w:hAnsi="Arial" w:cs="Arial"/>
          <w:sz w:val="24"/>
        </w:rPr>
      </w:pPr>
      <w:r w:rsidRPr="00310CDE">
        <w:rPr>
          <w:rFonts w:ascii="Arial" w:hAnsi="Arial" w:cs="Arial"/>
          <w:b/>
          <w:sz w:val="24"/>
        </w:rPr>
        <w:t>1.1.</w:t>
      </w:r>
      <w:r w:rsidR="00034E6A">
        <w:rPr>
          <w:rFonts w:ascii="Arial" w:hAnsi="Arial" w:cs="Arial"/>
          <w:b/>
          <w:sz w:val="24"/>
        </w:rPr>
        <w:t xml:space="preserve"> </w:t>
      </w:r>
      <w:r w:rsidRPr="00310CDE">
        <w:rPr>
          <w:rFonts w:ascii="Arial" w:hAnsi="Arial" w:cs="Arial"/>
          <w:sz w:val="24"/>
        </w:rPr>
        <w:t>Na egzamin może przyjść wyłącznie osoba zdrowa (zdający, nauczyciel, inny   pracownik szkoły</w:t>
      </w:r>
      <w:r w:rsidRPr="00310CDE">
        <w:rPr>
          <w:rFonts w:ascii="Arial" w:hAnsi="Arial" w:cs="Arial"/>
          <w:sz w:val="24"/>
          <w:szCs w:val="24"/>
        </w:rPr>
        <w:t xml:space="preserve">, </w:t>
      </w:r>
      <w:r w:rsidRPr="00310CDE">
        <w:rPr>
          <w:rFonts w:ascii="Arial" w:hAnsi="Arial" w:cs="Arial"/>
          <w:sz w:val="24"/>
        </w:rPr>
        <w:t>bez objawów chorobowy</w:t>
      </w:r>
      <w:r>
        <w:rPr>
          <w:rFonts w:ascii="Arial" w:hAnsi="Arial" w:cs="Arial"/>
          <w:sz w:val="24"/>
        </w:rPr>
        <w:t>ch sugerujących chorobę zakaźną.</w:t>
      </w:r>
    </w:p>
    <w:p w:rsidR="00310CDE" w:rsidRDefault="00310CDE" w:rsidP="00D07892">
      <w:pPr>
        <w:tabs>
          <w:tab w:val="left" w:pos="0"/>
          <w:tab w:val="left" w:pos="567"/>
        </w:tabs>
        <w:spacing w:after="100" w:line="360" w:lineRule="auto"/>
        <w:jc w:val="both"/>
        <w:rPr>
          <w:rFonts w:ascii="Arial" w:hAnsi="Arial" w:cs="Arial"/>
          <w:sz w:val="24"/>
        </w:rPr>
      </w:pPr>
      <w:r w:rsidRPr="00310CDE">
        <w:rPr>
          <w:rFonts w:ascii="Arial" w:hAnsi="Arial" w:cs="Arial"/>
          <w:b/>
          <w:sz w:val="24"/>
          <w:szCs w:val="24"/>
        </w:rPr>
        <w:t>1.2.</w:t>
      </w:r>
      <w:r w:rsidR="00D07892">
        <w:rPr>
          <w:rFonts w:ascii="Arial" w:hAnsi="Arial" w:cs="Arial"/>
          <w:b/>
          <w:sz w:val="24"/>
          <w:szCs w:val="24"/>
        </w:rPr>
        <w:tab/>
      </w:r>
      <w:r>
        <w:rPr>
          <w:rFonts w:ascii="Arial" w:hAnsi="Arial" w:cs="Arial"/>
          <w:sz w:val="24"/>
        </w:rPr>
        <w:t>Z</w:t>
      </w:r>
      <w:r w:rsidRPr="00310CDE">
        <w:rPr>
          <w:rFonts w:ascii="Arial" w:hAnsi="Arial" w:cs="Arial"/>
          <w:sz w:val="24"/>
        </w:rPr>
        <w:t xml:space="preserve">dający, nauczyciel oraz każda inna osoba uczestnicząca </w:t>
      </w:r>
      <w:r w:rsidRPr="00310CDE">
        <w:rPr>
          <w:rFonts w:ascii="Arial" w:hAnsi="Arial" w:cs="Arial"/>
          <w:sz w:val="24"/>
        </w:rPr>
        <w:br/>
        <w:t xml:space="preserve">w przeprowadzaniu egzaminu nie może przyjść na egzamin, jeżeli przebywa </w:t>
      </w:r>
      <w:r w:rsidRPr="00310CDE">
        <w:rPr>
          <w:rFonts w:ascii="Arial" w:hAnsi="Arial" w:cs="Arial"/>
          <w:sz w:val="24"/>
        </w:rPr>
        <w:br/>
        <w:t>w domu z osobą na kwarantannie lub izolacji w warunkach domowych albo sama jest objęta kwarantanną lub</w:t>
      </w:r>
      <w:r>
        <w:rPr>
          <w:rFonts w:ascii="Arial" w:hAnsi="Arial" w:cs="Arial"/>
          <w:sz w:val="24"/>
        </w:rPr>
        <w:t xml:space="preserve"> izolacją w warunkach domowych.</w:t>
      </w:r>
    </w:p>
    <w:p w:rsidR="00310CDE" w:rsidRDefault="00310CDE" w:rsidP="00310CDE">
      <w:pPr>
        <w:spacing w:after="100" w:line="360" w:lineRule="auto"/>
        <w:jc w:val="both"/>
        <w:rPr>
          <w:rFonts w:ascii="Arial" w:hAnsi="Arial" w:cs="Arial"/>
          <w:sz w:val="24"/>
        </w:rPr>
      </w:pPr>
      <w:r w:rsidRPr="00310CDE">
        <w:rPr>
          <w:rFonts w:ascii="Arial" w:hAnsi="Arial" w:cs="Arial"/>
          <w:b/>
          <w:sz w:val="24"/>
        </w:rPr>
        <w:t>1.3.</w:t>
      </w:r>
      <w:r w:rsidRPr="00310CDE">
        <w:rPr>
          <w:rFonts w:ascii="Arial" w:hAnsi="Arial" w:cs="Arial"/>
          <w:sz w:val="24"/>
        </w:rPr>
        <w:t xml:space="preserve"> </w:t>
      </w:r>
      <w:r>
        <w:rPr>
          <w:rFonts w:ascii="Arial" w:hAnsi="Arial" w:cs="Arial"/>
          <w:sz w:val="24"/>
        </w:rPr>
        <w:t>R</w:t>
      </w:r>
      <w:r w:rsidRPr="00310CDE">
        <w:rPr>
          <w:rFonts w:ascii="Arial" w:hAnsi="Arial" w:cs="Arial"/>
          <w:sz w:val="24"/>
        </w:rPr>
        <w:t xml:space="preserve">odzic/opiekun prawny nie może wejść z dzieckiem na teren szkoły, </w:t>
      </w:r>
      <w:r w:rsidRPr="00310CDE">
        <w:rPr>
          <w:rFonts w:ascii="Arial" w:hAnsi="Arial" w:cs="Arial"/>
          <w:sz w:val="24"/>
        </w:rPr>
        <w:br/>
        <w:t xml:space="preserve">z wyjątkiem sytuacji, kiedy zdający jest osobą z orzeczeniem o  niepełnosprawności i wymaga pomocy np. w poruszaniu </w:t>
      </w:r>
      <w:r>
        <w:rPr>
          <w:rFonts w:ascii="Arial" w:hAnsi="Arial" w:cs="Arial"/>
          <w:sz w:val="24"/>
        </w:rPr>
        <w:t>się.</w:t>
      </w:r>
    </w:p>
    <w:p w:rsidR="00310CDE" w:rsidRPr="00310CDE" w:rsidRDefault="00310CDE" w:rsidP="00D07892">
      <w:pPr>
        <w:tabs>
          <w:tab w:val="left" w:pos="567"/>
        </w:tabs>
        <w:spacing w:after="100" w:line="360" w:lineRule="auto"/>
        <w:jc w:val="both"/>
        <w:rPr>
          <w:rFonts w:ascii="Arial" w:hAnsi="Arial" w:cs="Arial"/>
          <w:sz w:val="24"/>
          <w:szCs w:val="24"/>
        </w:rPr>
      </w:pPr>
      <w:r w:rsidRPr="00310CDE">
        <w:rPr>
          <w:rFonts w:ascii="Arial" w:hAnsi="Arial" w:cs="Arial"/>
          <w:b/>
          <w:sz w:val="24"/>
        </w:rPr>
        <w:t>1.4.</w:t>
      </w:r>
      <w:r w:rsidR="00D07892">
        <w:rPr>
          <w:rFonts w:ascii="Arial" w:hAnsi="Arial" w:cs="Arial"/>
          <w:sz w:val="24"/>
          <w:szCs w:val="24"/>
        </w:rPr>
        <w:tab/>
      </w:r>
      <w:r>
        <w:rPr>
          <w:rFonts w:ascii="Arial" w:hAnsi="Arial" w:cs="Arial"/>
          <w:sz w:val="24"/>
          <w:szCs w:val="24"/>
        </w:rPr>
        <w:t>P</w:t>
      </w:r>
      <w:r w:rsidRPr="00310CDE">
        <w:rPr>
          <w:rFonts w:ascii="Arial" w:hAnsi="Arial" w:cs="Arial"/>
          <w:sz w:val="24"/>
          <w:szCs w:val="24"/>
        </w:rPr>
        <w:t xml:space="preserve">odczas egzaminu w szkole mogą przebywać </w:t>
      </w:r>
      <w:r w:rsidRPr="00310CDE">
        <w:rPr>
          <w:rFonts w:ascii="Arial" w:hAnsi="Arial" w:cs="Arial"/>
          <w:sz w:val="24"/>
          <w:szCs w:val="24"/>
          <w:u w:val="single"/>
        </w:rPr>
        <w:t>wyłącznie:</w:t>
      </w:r>
    </w:p>
    <w:p w:rsidR="00310CDE" w:rsidRPr="00BE0A18" w:rsidRDefault="00310CDE" w:rsidP="00310CDE">
      <w:pPr>
        <w:pStyle w:val="Akapitzlist"/>
        <w:numPr>
          <w:ilvl w:val="0"/>
          <w:numId w:val="3"/>
        </w:numPr>
        <w:spacing w:after="0" w:line="360" w:lineRule="auto"/>
        <w:jc w:val="both"/>
        <w:rPr>
          <w:rFonts w:ascii="Arial" w:hAnsi="Arial" w:cs="Arial"/>
          <w:sz w:val="24"/>
          <w:szCs w:val="24"/>
        </w:rPr>
      </w:pPr>
      <w:r w:rsidRPr="00BE0A18">
        <w:rPr>
          <w:rFonts w:ascii="Arial" w:hAnsi="Arial" w:cs="Arial"/>
          <w:sz w:val="24"/>
          <w:szCs w:val="24"/>
        </w:rPr>
        <w:t>zdający</w:t>
      </w:r>
      <w:r>
        <w:rPr>
          <w:rFonts w:ascii="Arial" w:hAnsi="Arial" w:cs="Arial"/>
          <w:sz w:val="24"/>
          <w:szCs w:val="24"/>
        </w:rPr>
        <w:t>,</w:t>
      </w:r>
    </w:p>
    <w:p w:rsidR="00310CDE" w:rsidRPr="00BE0A18" w:rsidRDefault="00310CDE" w:rsidP="00310CDE">
      <w:pPr>
        <w:pStyle w:val="Akapitzlist"/>
        <w:numPr>
          <w:ilvl w:val="0"/>
          <w:numId w:val="3"/>
        </w:numPr>
        <w:spacing w:after="0" w:line="360" w:lineRule="auto"/>
        <w:jc w:val="both"/>
        <w:rPr>
          <w:rFonts w:ascii="Arial" w:hAnsi="Arial" w:cs="Arial"/>
          <w:sz w:val="24"/>
          <w:szCs w:val="24"/>
        </w:rPr>
      </w:pPr>
      <w:r w:rsidRPr="00BE0A18">
        <w:rPr>
          <w:rFonts w:ascii="Arial" w:hAnsi="Arial" w:cs="Arial"/>
          <w:sz w:val="24"/>
          <w:szCs w:val="24"/>
        </w:rPr>
        <w:t xml:space="preserve">osoby zaangażowane w przeprowadzanie egzaminu, tj. członkowie zespołów nadzorujących, obserwatorzy, egzaminatorzy, specjaliści pracujący ze zdającymi, którym przyznano dostosowanie warunków lub formy przeprowadzania egzaminu, osoby wyznaczone do przygotowania </w:t>
      </w:r>
      <w:r>
        <w:rPr>
          <w:rFonts w:ascii="Arial" w:hAnsi="Arial" w:cs="Arial"/>
          <w:sz w:val="24"/>
          <w:szCs w:val="24"/>
        </w:rPr>
        <w:br/>
      </w:r>
      <w:r w:rsidRPr="00BE0A18">
        <w:rPr>
          <w:rFonts w:ascii="Arial" w:hAnsi="Arial" w:cs="Arial"/>
          <w:sz w:val="24"/>
          <w:szCs w:val="24"/>
        </w:rPr>
        <w:t xml:space="preserve">i obsługi oraz obsługujące sprzęt i urządzenia wykorzystywane w czasie egzaminu (np. </w:t>
      </w:r>
      <w:r>
        <w:rPr>
          <w:rFonts w:ascii="Arial" w:hAnsi="Arial" w:cs="Arial"/>
          <w:sz w:val="24"/>
          <w:szCs w:val="24"/>
        </w:rPr>
        <w:t>komputery</w:t>
      </w:r>
      <w:r w:rsidRPr="00BE0A18">
        <w:rPr>
          <w:rFonts w:ascii="Arial" w:hAnsi="Arial" w:cs="Arial"/>
          <w:sz w:val="24"/>
          <w:szCs w:val="24"/>
        </w:rPr>
        <w:t xml:space="preserve">), </w:t>
      </w:r>
    </w:p>
    <w:p w:rsidR="00310CDE" w:rsidRPr="00BE0A18" w:rsidRDefault="00310CDE" w:rsidP="00310CDE">
      <w:pPr>
        <w:pStyle w:val="Akapitzlist"/>
        <w:numPr>
          <w:ilvl w:val="0"/>
          <w:numId w:val="3"/>
        </w:numPr>
        <w:spacing w:after="0" w:line="360" w:lineRule="auto"/>
        <w:jc w:val="both"/>
        <w:rPr>
          <w:rFonts w:ascii="Arial" w:hAnsi="Arial" w:cs="Arial"/>
          <w:sz w:val="24"/>
          <w:szCs w:val="24"/>
        </w:rPr>
      </w:pPr>
      <w:r w:rsidRPr="00BE0A18">
        <w:rPr>
          <w:rFonts w:ascii="Arial" w:hAnsi="Arial" w:cs="Arial"/>
          <w:sz w:val="24"/>
          <w:szCs w:val="24"/>
        </w:rPr>
        <w:t>inni pracownicy szkoły odpowiedzialni za utrzymanie obiektu w czystości, dezynfekcję, obsługę szatni itp.</w:t>
      </w:r>
      <w:r>
        <w:rPr>
          <w:rFonts w:ascii="Arial" w:hAnsi="Arial" w:cs="Arial"/>
          <w:sz w:val="24"/>
          <w:szCs w:val="24"/>
        </w:rPr>
        <w:t>,</w:t>
      </w:r>
    </w:p>
    <w:p w:rsidR="00310CDE" w:rsidRDefault="00310CDE" w:rsidP="00310CDE">
      <w:pPr>
        <w:pStyle w:val="Akapitzlist"/>
        <w:numPr>
          <w:ilvl w:val="0"/>
          <w:numId w:val="3"/>
        </w:numPr>
        <w:spacing w:after="0" w:line="360" w:lineRule="auto"/>
        <w:jc w:val="both"/>
        <w:rPr>
          <w:rFonts w:ascii="Arial" w:hAnsi="Arial" w:cs="Arial"/>
          <w:sz w:val="24"/>
          <w:szCs w:val="24"/>
        </w:rPr>
      </w:pPr>
      <w:r w:rsidRPr="004E6B38">
        <w:rPr>
          <w:rFonts w:ascii="Arial" w:hAnsi="Arial" w:cs="Arial"/>
          <w:sz w:val="24"/>
          <w:szCs w:val="24"/>
        </w:rPr>
        <w:t xml:space="preserve">uczniowie innych klas oraz nauczyciele, jeżeli nie ma możliwości zrezygnowania z przeprowadzania zajęć edukacyjnych </w:t>
      </w:r>
      <w:r>
        <w:rPr>
          <w:rFonts w:ascii="Arial" w:hAnsi="Arial" w:cs="Arial"/>
          <w:sz w:val="24"/>
          <w:szCs w:val="24"/>
        </w:rPr>
        <w:t>w dniu przeprowadzania egzaminu,</w:t>
      </w:r>
    </w:p>
    <w:p w:rsidR="00310CDE" w:rsidRDefault="00310CDE" w:rsidP="00310CDE">
      <w:pPr>
        <w:pStyle w:val="Akapitzlist"/>
        <w:numPr>
          <w:ilvl w:val="0"/>
          <w:numId w:val="3"/>
        </w:numPr>
        <w:spacing w:after="0" w:line="360" w:lineRule="auto"/>
        <w:jc w:val="both"/>
        <w:rPr>
          <w:rFonts w:ascii="Arial" w:hAnsi="Arial" w:cs="Arial"/>
          <w:sz w:val="24"/>
          <w:szCs w:val="24"/>
        </w:rPr>
      </w:pPr>
      <w:r w:rsidRPr="004E6B38">
        <w:rPr>
          <w:rFonts w:ascii="Arial" w:hAnsi="Arial" w:cs="Arial"/>
          <w:sz w:val="24"/>
          <w:szCs w:val="24"/>
        </w:rPr>
        <w:t xml:space="preserve">pracownicy odpowiednich służb, np. medycznych, </w:t>
      </w:r>
      <w:r>
        <w:rPr>
          <w:rFonts w:ascii="Arial" w:hAnsi="Arial" w:cs="Arial"/>
          <w:sz w:val="24"/>
          <w:szCs w:val="24"/>
        </w:rPr>
        <w:t>jeżeli wystąpi taka konieczność.</w:t>
      </w:r>
    </w:p>
    <w:p w:rsidR="00310CDE" w:rsidRPr="00B25B84" w:rsidRDefault="00310CDE" w:rsidP="00310CDE">
      <w:pPr>
        <w:spacing w:after="0" w:line="360" w:lineRule="auto"/>
        <w:jc w:val="both"/>
        <w:rPr>
          <w:rFonts w:ascii="Arial" w:hAnsi="Arial" w:cs="Arial"/>
          <w:sz w:val="20"/>
          <w:szCs w:val="20"/>
        </w:rPr>
      </w:pPr>
    </w:p>
    <w:p w:rsidR="00310CDE" w:rsidRDefault="00310CDE" w:rsidP="00310CDE">
      <w:pPr>
        <w:spacing w:after="0" w:line="360" w:lineRule="auto"/>
        <w:jc w:val="both"/>
        <w:rPr>
          <w:rFonts w:ascii="Arial" w:hAnsi="Arial" w:cs="Arial"/>
          <w:sz w:val="24"/>
          <w:szCs w:val="24"/>
        </w:rPr>
      </w:pPr>
      <w:r w:rsidRPr="00611744">
        <w:rPr>
          <w:rFonts w:ascii="Arial" w:hAnsi="Arial" w:cs="Arial"/>
          <w:b/>
          <w:sz w:val="24"/>
          <w:szCs w:val="24"/>
        </w:rPr>
        <w:t>1.5.</w:t>
      </w:r>
      <w:r w:rsidRPr="00310CDE">
        <w:rPr>
          <w:rFonts w:ascii="Arial" w:hAnsi="Arial" w:cs="Arial"/>
          <w:sz w:val="24"/>
          <w:szCs w:val="24"/>
        </w:rPr>
        <w:t xml:space="preserve"> </w:t>
      </w:r>
      <w:r w:rsidR="00611744">
        <w:rPr>
          <w:rFonts w:ascii="Arial" w:hAnsi="Arial" w:cs="Arial"/>
          <w:sz w:val="24"/>
          <w:szCs w:val="24"/>
        </w:rPr>
        <w:t>N</w:t>
      </w:r>
      <w:r w:rsidRPr="00310CDE">
        <w:rPr>
          <w:rFonts w:ascii="Arial" w:hAnsi="Arial" w:cs="Arial"/>
          <w:sz w:val="24"/>
          <w:szCs w:val="24"/>
        </w:rPr>
        <w:t xml:space="preserve">iedozwolone jest przebywanie na terenie szkoły osób innych niż wyżej wymienione, w tym rodziców/opiekunów prawnych uczniów (z wyjątkiem sytuacji, gdy </w:t>
      </w:r>
      <w:r w:rsidRPr="00310CDE">
        <w:rPr>
          <w:rFonts w:ascii="Arial" w:hAnsi="Arial" w:cs="Arial"/>
          <w:sz w:val="24"/>
          <w:szCs w:val="24"/>
        </w:rPr>
        <w:lastRenderedPageBreak/>
        <w:t>zgodę na taki sposób dostosowania warunków przeprowadzania egzaminu wydał dyrektor OKE, lub jeżeli zdając</w:t>
      </w:r>
      <w:r w:rsidR="00611744">
        <w:rPr>
          <w:rFonts w:ascii="Arial" w:hAnsi="Arial" w:cs="Arial"/>
          <w:sz w:val="24"/>
          <w:szCs w:val="24"/>
        </w:rPr>
        <w:t xml:space="preserve">y wymaga pomocy </w:t>
      </w:r>
      <w:r w:rsidRPr="00310CDE">
        <w:rPr>
          <w:rFonts w:ascii="Arial" w:hAnsi="Arial" w:cs="Arial"/>
          <w:sz w:val="24"/>
          <w:szCs w:val="24"/>
        </w:rPr>
        <w:t>np. w poruszaniu się</w:t>
      </w:r>
      <w:r w:rsidR="00611744">
        <w:rPr>
          <w:rFonts w:ascii="Arial" w:hAnsi="Arial" w:cs="Arial"/>
          <w:sz w:val="24"/>
          <w:szCs w:val="24"/>
        </w:rPr>
        <w:t>).</w:t>
      </w:r>
    </w:p>
    <w:p w:rsidR="00611744" w:rsidRDefault="00611744" w:rsidP="00D07892">
      <w:pPr>
        <w:tabs>
          <w:tab w:val="left" w:pos="567"/>
        </w:tabs>
        <w:spacing w:after="0" w:line="360" w:lineRule="auto"/>
        <w:jc w:val="both"/>
        <w:rPr>
          <w:rFonts w:ascii="Arial" w:hAnsi="Arial" w:cs="Arial"/>
          <w:sz w:val="24"/>
        </w:rPr>
      </w:pPr>
      <w:r w:rsidRPr="00034E6A">
        <w:rPr>
          <w:rFonts w:ascii="Arial" w:hAnsi="Arial" w:cs="Arial"/>
          <w:b/>
          <w:sz w:val="24"/>
          <w:szCs w:val="24"/>
        </w:rPr>
        <w:t>1.6.</w:t>
      </w:r>
      <w:r w:rsidR="00D07892">
        <w:rPr>
          <w:rFonts w:ascii="Arial" w:hAnsi="Arial" w:cs="Arial"/>
          <w:sz w:val="24"/>
        </w:rPr>
        <w:tab/>
      </w:r>
      <w:r w:rsidR="00034E6A">
        <w:rPr>
          <w:rFonts w:ascii="Arial" w:hAnsi="Arial" w:cs="Arial"/>
          <w:sz w:val="24"/>
        </w:rPr>
        <w:t>W</w:t>
      </w:r>
      <w:r w:rsidRPr="00611744">
        <w:rPr>
          <w:rFonts w:ascii="Arial" w:hAnsi="Arial" w:cs="Arial"/>
          <w:sz w:val="24"/>
        </w:rPr>
        <w:t xml:space="preserve"> dniach, w których jest przeprowadzany egzamin, w szkole nie należy prowadzić zajęć edukacyjnych dla innych uczniów lub należy rozpocząć prowadzenie zajęć po zak</w:t>
      </w:r>
      <w:r>
        <w:rPr>
          <w:rFonts w:ascii="Arial" w:hAnsi="Arial" w:cs="Arial"/>
          <w:sz w:val="24"/>
        </w:rPr>
        <w:t xml:space="preserve">ończeniu egzaminu w danym dniu </w:t>
      </w:r>
      <w:r w:rsidRPr="00611744">
        <w:rPr>
          <w:rFonts w:ascii="Arial" w:hAnsi="Arial" w:cs="Arial"/>
          <w:sz w:val="24"/>
        </w:rPr>
        <w:t>i zdezynfekowaniu pomieszczeń</w:t>
      </w:r>
      <w:r>
        <w:rPr>
          <w:rFonts w:ascii="Arial" w:hAnsi="Arial" w:cs="Arial"/>
          <w:sz w:val="24"/>
        </w:rPr>
        <w:t>.</w:t>
      </w:r>
    </w:p>
    <w:p w:rsidR="00611744" w:rsidRDefault="00611744" w:rsidP="00D07892">
      <w:pPr>
        <w:tabs>
          <w:tab w:val="left" w:pos="567"/>
        </w:tabs>
        <w:spacing w:after="0" w:line="360" w:lineRule="auto"/>
        <w:jc w:val="both"/>
        <w:rPr>
          <w:rFonts w:ascii="Arial" w:hAnsi="Arial" w:cs="Arial"/>
          <w:sz w:val="24"/>
        </w:rPr>
      </w:pPr>
      <w:r w:rsidRPr="00034E6A">
        <w:rPr>
          <w:rFonts w:ascii="Arial" w:hAnsi="Arial" w:cs="Arial"/>
          <w:b/>
          <w:sz w:val="24"/>
        </w:rPr>
        <w:t>1.7.</w:t>
      </w:r>
      <w:r w:rsidR="00D07892">
        <w:rPr>
          <w:rFonts w:ascii="Arial" w:hAnsi="Arial" w:cs="Arial"/>
          <w:sz w:val="24"/>
        </w:rPr>
        <w:tab/>
      </w:r>
      <w:r w:rsidR="00034E6A">
        <w:rPr>
          <w:rFonts w:ascii="Arial" w:hAnsi="Arial" w:cs="Arial"/>
          <w:sz w:val="24"/>
        </w:rPr>
        <w:t>Z</w:t>
      </w:r>
      <w:r w:rsidRPr="00611744">
        <w:rPr>
          <w:rFonts w:ascii="Arial" w:hAnsi="Arial" w:cs="Arial"/>
          <w:sz w:val="24"/>
        </w:rPr>
        <w:t>dający nie powinni wnosić na teren szkoły zbędnych rzeczy, w tym książek, telefonów komórkowych, maskotek, itp.</w:t>
      </w:r>
    </w:p>
    <w:p w:rsidR="00611744" w:rsidRDefault="00611744" w:rsidP="00D07892">
      <w:pPr>
        <w:tabs>
          <w:tab w:val="left" w:pos="567"/>
        </w:tabs>
        <w:spacing w:after="0" w:line="360" w:lineRule="auto"/>
        <w:jc w:val="both"/>
        <w:rPr>
          <w:rFonts w:ascii="Arial" w:hAnsi="Arial" w:cs="Arial"/>
          <w:sz w:val="24"/>
        </w:rPr>
      </w:pPr>
      <w:r w:rsidRPr="00034E6A">
        <w:rPr>
          <w:rFonts w:ascii="Arial" w:hAnsi="Arial" w:cs="Arial"/>
          <w:b/>
          <w:sz w:val="24"/>
        </w:rPr>
        <w:t>1.8.</w:t>
      </w:r>
      <w:r w:rsidR="00D07892">
        <w:rPr>
          <w:rFonts w:ascii="Arial" w:hAnsi="Arial" w:cs="Arial"/>
          <w:sz w:val="24"/>
        </w:rPr>
        <w:tab/>
      </w:r>
      <w:r w:rsidR="00034E6A">
        <w:rPr>
          <w:rFonts w:ascii="Arial" w:hAnsi="Arial" w:cs="Arial"/>
          <w:sz w:val="24"/>
        </w:rPr>
        <w:t>N</w:t>
      </w:r>
      <w:r w:rsidRPr="00611744">
        <w:rPr>
          <w:rFonts w:ascii="Arial" w:hAnsi="Arial" w:cs="Arial"/>
          <w:sz w:val="24"/>
        </w:rPr>
        <w:t>a egzaminie każdy zdający korzysta z wł</w:t>
      </w:r>
      <w:r w:rsidR="00E35C5A">
        <w:rPr>
          <w:rFonts w:ascii="Arial" w:hAnsi="Arial" w:cs="Arial"/>
          <w:sz w:val="24"/>
        </w:rPr>
        <w:t xml:space="preserve">asnych przyborów piśmienniczych oraz linijki (egzamin z matematyki). </w:t>
      </w:r>
      <w:r w:rsidRPr="00611744">
        <w:rPr>
          <w:rFonts w:ascii="Arial" w:hAnsi="Arial" w:cs="Arial"/>
          <w:sz w:val="24"/>
        </w:rPr>
        <w:t xml:space="preserve">Jeżeli szkoła zdecyduje o zapewnieniu np. przyborów piśmienniczych dla zdających – </w:t>
      </w:r>
      <w:r w:rsidR="00B25B84">
        <w:rPr>
          <w:rFonts w:ascii="Arial" w:hAnsi="Arial" w:cs="Arial"/>
          <w:sz w:val="24"/>
        </w:rPr>
        <w:t>konieczna jest ich dezynfekcja.</w:t>
      </w:r>
      <w:r w:rsidRPr="00611744">
        <w:rPr>
          <w:rFonts w:ascii="Arial" w:hAnsi="Arial" w:cs="Arial"/>
          <w:sz w:val="24"/>
        </w:rPr>
        <w:t xml:space="preserve"> Zdający </w:t>
      </w:r>
      <w:r w:rsidRPr="00611744">
        <w:rPr>
          <w:rFonts w:ascii="Arial" w:hAnsi="Arial" w:cs="Arial"/>
          <w:sz w:val="24"/>
          <w:u w:val="single"/>
        </w:rPr>
        <w:t>nie mogą</w:t>
      </w:r>
      <w:r w:rsidRPr="00611744">
        <w:rPr>
          <w:rFonts w:ascii="Arial" w:hAnsi="Arial" w:cs="Arial"/>
          <w:sz w:val="24"/>
        </w:rPr>
        <w:t xml:space="preserve"> pożyczać przybor</w:t>
      </w:r>
      <w:r>
        <w:rPr>
          <w:rFonts w:ascii="Arial" w:hAnsi="Arial" w:cs="Arial"/>
          <w:sz w:val="24"/>
        </w:rPr>
        <w:t>ów od innych zdających.</w:t>
      </w:r>
    </w:p>
    <w:p w:rsidR="00611744" w:rsidRDefault="00611744" w:rsidP="00D07892">
      <w:pPr>
        <w:tabs>
          <w:tab w:val="left" w:pos="567"/>
        </w:tabs>
        <w:spacing w:after="0" w:line="360" w:lineRule="auto"/>
        <w:jc w:val="both"/>
        <w:rPr>
          <w:rFonts w:ascii="Arial" w:hAnsi="Arial" w:cs="Arial"/>
          <w:sz w:val="24"/>
        </w:rPr>
      </w:pPr>
      <w:r w:rsidRPr="00034E6A">
        <w:rPr>
          <w:rFonts w:ascii="Arial" w:hAnsi="Arial" w:cs="Arial"/>
          <w:b/>
          <w:sz w:val="24"/>
        </w:rPr>
        <w:t>1.9.</w:t>
      </w:r>
      <w:r w:rsidR="00D07892">
        <w:rPr>
          <w:rFonts w:ascii="Arial" w:hAnsi="Arial" w:cs="Arial"/>
          <w:sz w:val="24"/>
        </w:rPr>
        <w:tab/>
      </w:r>
      <w:r>
        <w:rPr>
          <w:rFonts w:ascii="Arial" w:hAnsi="Arial" w:cs="Arial"/>
          <w:sz w:val="24"/>
        </w:rPr>
        <w:t>S</w:t>
      </w:r>
      <w:r w:rsidRPr="00611744">
        <w:rPr>
          <w:rFonts w:ascii="Arial" w:hAnsi="Arial" w:cs="Arial"/>
          <w:sz w:val="24"/>
        </w:rPr>
        <w:t>zkoła nie zapewnia wody pitnej. Na egzamin należy przynieść własną butelkę z </w:t>
      </w:r>
      <w:r>
        <w:rPr>
          <w:rFonts w:ascii="Arial" w:hAnsi="Arial" w:cs="Arial"/>
          <w:sz w:val="24"/>
        </w:rPr>
        <w:t>wodą</w:t>
      </w:r>
      <w:r w:rsidR="00E35C5A">
        <w:rPr>
          <w:rFonts w:ascii="Arial" w:hAnsi="Arial" w:cs="Arial"/>
          <w:sz w:val="24"/>
        </w:rPr>
        <w:t xml:space="preserve"> ( max. 0,5l)</w:t>
      </w:r>
      <w:r>
        <w:rPr>
          <w:rFonts w:ascii="Arial" w:hAnsi="Arial" w:cs="Arial"/>
          <w:sz w:val="24"/>
        </w:rPr>
        <w:t>.</w:t>
      </w:r>
    </w:p>
    <w:p w:rsidR="00A55CCA" w:rsidRDefault="00611744" w:rsidP="00B25B84">
      <w:pPr>
        <w:spacing w:after="0" w:line="360" w:lineRule="auto"/>
        <w:jc w:val="both"/>
        <w:rPr>
          <w:rFonts w:ascii="Arial" w:hAnsi="Arial" w:cs="Arial"/>
          <w:sz w:val="24"/>
        </w:rPr>
      </w:pPr>
      <w:r w:rsidRPr="00775FEA">
        <w:rPr>
          <w:rFonts w:ascii="Arial" w:hAnsi="Arial" w:cs="Arial"/>
          <w:b/>
          <w:sz w:val="24"/>
        </w:rPr>
        <w:t>1.10.</w:t>
      </w:r>
      <w:r w:rsidRPr="00775FEA">
        <w:rPr>
          <w:rFonts w:ascii="Arial" w:hAnsi="Arial" w:cs="Arial"/>
          <w:sz w:val="24"/>
        </w:rPr>
        <w:t xml:space="preserve"> </w:t>
      </w:r>
      <w:r w:rsidR="00A55CCA">
        <w:rPr>
          <w:rFonts w:ascii="Arial" w:hAnsi="Arial" w:cs="Arial"/>
          <w:sz w:val="24"/>
        </w:rPr>
        <w:t>P</w:t>
      </w:r>
      <w:r w:rsidR="00A55CCA" w:rsidRPr="00A55CCA">
        <w:rPr>
          <w:rFonts w:ascii="Arial" w:hAnsi="Arial" w:cs="Arial"/>
          <w:sz w:val="24"/>
        </w:rPr>
        <w:t xml:space="preserve">rzewodniczący zespołu egzaminacyjnego zapewnia kilku rezerwowych członków zespołów nadzorujących, którzy będą mogli, nawet w dniu egzaminu, zastąpić osoby, które z uzasadnionych powodów, w tym ze względu </w:t>
      </w:r>
      <w:r w:rsidR="00A55CCA" w:rsidRPr="00A55CCA">
        <w:rPr>
          <w:rFonts w:ascii="Arial" w:hAnsi="Arial" w:cs="Arial"/>
          <w:sz w:val="24"/>
        </w:rPr>
        <w:br/>
        <w:t>na chorobę, nie będą mogły przyjść do pracy w dniu egzaminu.</w:t>
      </w:r>
    </w:p>
    <w:p w:rsidR="00A55CCA" w:rsidRPr="00B25B84" w:rsidRDefault="00A55CCA" w:rsidP="00A55CCA">
      <w:pPr>
        <w:spacing w:after="0" w:line="360" w:lineRule="auto"/>
        <w:jc w:val="both"/>
        <w:rPr>
          <w:rFonts w:ascii="Arial" w:hAnsi="Arial" w:cs="Arial"/>
          <w:sz w:val="20"/>
          <w:szCs w:val="20"/>
        </w:rPr>
      </w:pPr>
    </w:p>
    <w:p w:rsidR="00A55CCA" w:rsidRDefault="00A55CCA" w:rsidP="00A55CCA">
      <w:pPr>
        <w:pStyle w:val="Akapitzlist"/>
        <w:numPr>
          <w:ilvl w:val="0"/>
          <w:numId w:val="1"/>
        </w:numPr>
        <w:spacing w:after="0" w:line="360" w:lineRule="auto"/>
        <w:ind w:left="284" w:hanging="284"/>
        <w:jc w:val="both"/>
        <w:rPr>
          <w:rFonts w:ascii="Arial" w:hAnsi="Arial" w:cs="Arial"/>
          <w:b/>
          <w:sz w:val="24"/>
        </w:rPr>
      </w:pPr>
      <w:r w:rsidRPr="00A55CCA">
        <w:rPr>
          <w:rFonts w:ascii="Arial" w:hAnsi="Arial" w:cs="Arial"/>
          <w:b/>
          <w:sz w:val="24"/>
        </w:rPr>
        <w:t>Środki bezpieczeństwa osobistego.</w:t>
      </w:r>
    </w:p>
    <w:p w:rsidR="00A55CCA" w:rsidRPr="00B25B84" w:rsidRDefault="00A55CCA" w:rsidP="00A55CCA">
      <w:pPr>
        <w:spacing w:after="0" w:line="360" w:lineRule="auto"/>
        <w:jc w:val="both"/>
        <w:rPr>
          <w:rFonts w:ascii="Arial" w:hAnsi="Arial" w:cs="Arial"/>
          <w:b/>
          <w:sz w:val="20"/>
          <w:szCs w:val="20"/>
        </w:rPr>
      </w:pPr>
    </w:p>
    <w:p w:rsidR="00A55CCA" w:rsidRPr="00A55CCA" w:rsidRDefault="00A55CCA" w:rsidP="00A55CCA">
      <w:pPr>
        <w:spacing w:after="100" w:line="360" w:lineRule="auto"/>
        <w:jc w:val="both"/>
        <w:rPr>
          <w:rFonts w:ascii="Arial" w:hAnsi="Arial" w:cs="Arial"/>
          <w:sz w:val="24"/>
          <w:szCs w:val="24"/>
        </w:rPr>
      </w:pPr>
      <w:r w:rsidRPr="00034E6A">
        <w:rPr>
          <w:rFonts w:ascii="Arial" w:hAnsi="Arial" w:cs="Arial"/>
          <w:b/>
          <w:sz w:val="24"/>
          <w:szCs w:val="24"/>
        </w:rPr>
        <w:t>2.1.</w:t>
      </w:r>
      <w:r w:rsidR="00034E6A">
        <w:rPr>
          <w:rFonts w:ascii="Arial" w:hAnsi="Arial" w:cs="Arial"/>
          <w:sz w:val="24"/>
          <w:szCs w:val="24"/>
        </w:rPr>
        <w:t xml:space="preserve"> </w:t>
      </w:r>
      <w:r w:rsidRPr="00A55CCA">
        <w:rPr>
          <w:rFonts w:ascii="Arial" w:hAnsi="Arial" w:cs="Arial"/>
          <w:sz w:val="24"/>
          <w:szCs w:val="24"/>
        </w:rPr>
        <w:t>Czekając na wejście do szkoły albo sali egzaminacyjnej, zdający zachowują odpowiedni odstęp (co najmniej 1,5 m) oraz mają zakryte usta i nos.</w:t>
      </w:r>
    </w:p>
    <w:p w:rsidR="00A55CCA" w:rsidRDefault="00A55CCA" w:rsidP="00A55CCA">
      <w:pPr>
        <w:spacing w:after="100" w:line="360" w:lineRule="auto"/>
        <w:jc w:val="both"/>
        <w:rPr>
          <w:rFonts w:ascii="Arial" w:hAnsi="Arial" w:cs="Arial"/>
          <w:sz w:val="24"/>
          <w:szCs w:val="24"/>
        </w:rPr>
      </w:pPr>
      <w:r w:rsidRPr="00034E6A">
        <w:rPr>
          <w:rFonts w:ascii="Arial" w:hAnsi="Arial" w:cs="Arial"/>
          <w:b/>
          <w:sz w:val="24"/>
          <w:szCs w:val="24"/>
        </w:rPr>
        <w:t>2.2.</w:t>
      </w:r>
      <w:r w:rsidRPr="00A55CCA">
        <w:rPr>
          <w:rFonts w:ascii="Arial" w:hAnsi="Arial" w:cs="Arial"/>
          <w:sz w:val="24"/>
          <w:szCs w:val="24"/>
        </w:rPr>
        <w:t xml:space="preserve"> </w:t>
      </w:r>
      <w:r>
        <w:rPr>
          <w:rFonts w:ascii="Arial" w:hAnsi="Arial" w:cs="Arial"/>
          <w:sz w:val="24"/>
          <w:szCs w:val="24"/>
        </w:rPr>
        <w:t>N</w:t>
      </w:r>
      <w:r w:rsidRPr="00A55CCA">
        <w:rPr>
          <w:rFonts w:ascii="Arial" w:hAnsi="Arial" w:cs="Arial"/>
          <w:sz w:val="24"/>
          <w:szCs w:val="24"/>
        </w:rPr>
        <w:t xml:space="preserve">a teren szkoły mogą wejść wyłącznie osoby z zakrytymi ustami i nosem (maseczką jedno- lub wielorazową, materiałem, przyłbicą – w szczególności w przypadku osób, które ze względów zdrowotnych nie mogą zakrywać ust </w:t>
      </w:r>
      <w:r>
        <w:rPr>
          <w:rFonts w:ascii="Arial" w:hAnsi="Arial" w:cs="Arial"/>
          <w:sz w:val="24"/>
          <w:szCs w:val="24"/>
        </w:rPr>
        <w:t>i nosa maseczką).</w:t>
      </w:r>
    </w:p>
    <w:p w:rsidR="00A55CCA" w:rsidRDefault="00A55CCA" w:rsidP="00A55CCA">
      <w:pPr>
        <w:spacing w:after="100" w:line="360" w:lineRule="auto"/>
        <w:jc w:val="both"/>
        <w:rPr>
          <w:rFonts w:ascii="Arial" w:hAnsi="Arial" w:cs="Arial"/>
          <w:sz w:val="24"/>
          <w:szCs w:val="24"/>
        </w:rPr>
      </w:pPr>
      <w:r w:rsidRPr="00034E6A">
        <w:rPr>
          <w:rFonts w:ascii="Arial" w:hAnsi="Arial" w:cs="Arial"/>
          <w:b/>
          <w:sz w:val="24"/>
          <w:szCs w:val="24"/>
        </w:rPr>
        <w:t>2.3.</w:t>
      </w:r>
      <w:r w:rsidRPr="00A55CCA">
        <w:rPr>
          <w:rFonts w:ascii="Arial" w:hAnsi="Arial" w:cs="Arial"/>
          <w:sz w:val="24"/>
          <w:szCs w:val="24"/>
        </w:rPr>
        <w:t xml:space="preserve"> </w:t>
      </w:r>
      <w:r>
        <w:rPr>
          <w:rFonts w:ascii="Arial" w:hAnsi="Arial" w:cs="Arial"/>
          <w:sz w:val="24"/>
          <w:szCs w:val="24"/>
        </w:rPr>
        <w:t>Z</w:t>
      </w:r>
      <w:r w:rsidRPr="00A55CCA">
        <w:rPr>
          <w:rFonts w:ascii="Arial" w:hAnsi="Arial" w:cs="Arial"/>
          <w:sz w:val="24"/>
          <w:szCs w:val="24"/>
        </w:rPr>
        <w:t xml:space="preserve">akrywanie ust i nosa obowiązuje na terenie całej szkoły, z wyjątkiem </w:t>
      </w:r>
      <w:proofErr w:type="spellStart"/>
      <w:r w:rsidRPr="00A55CCA">
        <w:rPr>
          <w:rFonts w:ascii="Arial" w:hAnsi="Arial" w:cs="Arial"/>
          <w:sz w:val="24"/>
          <w:szCs w:val="24"/>
        </w:rPr>
        <w:t>sal</w:t>
      </w:r>
      <w:proofErr w:type="spellEnd"/>
      <w:r w:rsidRPr="00A55CCA">
        <w:rPr>
          <w:rFonts w:ascii="Arial" w:hAnsi="Arial" w:cs="Arial"/>
          <w:sz w:val="24"/>
          <w:szCs w:val="24"/>
        </w:rPr>
        <w:t xml:space="preserve"> egzaminacyjnych po</w:t>
      </w:r>
      <w:r>
        <w:rPr>
          <w:rFonts w:ascii="Arial" w:hAnsi="Arial" w:cs="Arial"/>
          <w:sz w:val="24"/>
          <w:szCs w:val="24"/>
        </w:rPr>
        <w:t xml:space="preserve"> zajęciu miejsc przez zdających.</w:t>
      </w:r>
    </w:p>
    <w:p w:rsidR="00D05C1B" w:rsidRPr="00D05C1B" w:rsidRDefault="00A55CCA" w:rsidP="00B25B84">
      <w:pPr>
        <w:spacing w:after="100" w:line="360" w:lineRule="auto"/>
        <w:jc w:val="both"/>
        <w:rPr>
          <w:rFonts w:ascii="Arial" w:hAnsi="Arial" w:cs="Arial"/>
          <w:sz w:val="24"/>
          <w:szCs w:val="24"/>
        </w:rPr>
      </w:pPr>
      <w:r w:rsidRPr="00034E6A">
        <w:rPr>
          <w:rFonts w:ascii="Arial" w:hAnsi="Arial" w:cs="Arial"/>
          <w:b/>
          <w:sz w:val="24"/>
          <w:szCs w:val="24"/>
        </w:rPr>
        <w:t>2.4.</w:t>
      </w:r>
      <w:r w:rsidR="00D05C1B" w:rsidRPr="00D05C1B">
        <w:rPr>
          <w:rFonts w:ascii="Arial" w:hAnsi="Arial" w:cs="Arial"/>
          <w:sz w:val="24"/>
          <w:szCs w:val="24"/>
        </w:rPr>
        <w:t xml:space="preserve"> </w:t>
      </w:r>
      <w:r w:rsidR="00034E6A">
        <w:rPr>
          <w:rFonts w:ascii="Arial" w:hAnsi="Arial" w:cs="Arial"/>
          <w:sz w:val="24"/>
          <w:szCs w:val="24"/>
        </w:rPr>
        <w:t>Z</w:t>
      </w:r>
      <w:r w:rsidR="00D05C1B" w:rsidRPr="00D05C1B">
        <w:rPr>
          <w:rFonts w:ascii="Arial" w:hAnsi="Arial" w:cs="Arial"/>
          <w:sz w:val="24"/>
          <w:szCs w:val="24"/>
        </w:rPr>
        <w:t>dający są zobowiązani zakrywać usta i nos do momentu zajęcia miejsca w sali egzaminacyjnej. Po zajęciu miejsca w sali egzaminacyjnej (w trakcie egzaminu) zdający ma obowiązek ponownie zakryć usta i nos, kiedy:</w:t>
      </w:r>
    </w:p>
    <w:p w:rsidR="00D05C1B" w:rsidRDefault="00D05C1B" w:rsidP="00D05C1B">
      <w:pPr>
        <w:pStyle w:val="Akapitzlist"/>
        <w:numPr>
          <w:ilvl w:val="0"/>
          <w:numId w:val="6"/>
        </w:numPr>
        <w:spacing w:after="100" w:line="360" w:lineRule="auto"/>
        <w:jc w:val="both"/>
        <w:rPr>
          <w:rFonts w:ascii="Arial" w:hAnsi="Arial" w:cs="Arial"/>
          <w:sz w:val="24"/>
          <w:szCs w:val="24"/>
        </w:rPr>
      </w:pPr>
      <w:r w:rsidRPr="00D05C1B">
        <w:rPr>
          <w:rFonts w:ascii="Arial" w:hAnsi="Arial" w:cs="Arial"/>
          <w:sz w:val="24"/>
          <w:szCs w:val="24"/>
        </w:rPr>
        <w:t>podchodzi do niego nauczyciel, aby odpowiedzieć na zadane przez niego pytanie,</w:t>
      </w:r>
    </w:p>
    <w:p w:rsidR="00D05C1B" w:rsidRDefault="00D05C1B" w:rsidP="00D05C1B">
      <w:pPr>
        <w:pStyle w:val="Akapitzlist"/>
        <w:numPr>
          <w:ilvl w:val="0"/>
          <w:numId w:val="6"/>
        </w:numPr>
        <w:spacing w:after="100" w:line="360" w:lineRule="auto"/>
        <w:jc w:val="both"/>
        <w:rPr>
          <w:rFonts w:ascii="Arial" w:hAnsi="Arial" w:cs="Arial"/>
          <w:sz w:val="24"/>
          <w:szCs w:val="24"/>
        </w:rPr>
      </w:pPr>
      <w:r w:rsidRPr="00D05C1B">
        <w:rPr>
          <w:rFonts w:ascii="Arial" w:hAnsi="Arial" w:cs="Arial"/>
          <w:sz w:val="24"/>
          <w:szCs w:val="24"/>
        </w:rPr>
        <w:lastRenderedPageBreak/>
        <w:t>wychodzi do toalety,</w:t>
      </w:r>
    </w:p>
    <w:p w:rsidR="00D05C1B" w:rsidRDefault="00D05C1B" w:rsidP="00D05C1B">
      <w:pPr>
        <w:pStyle w:val="Akapitzlist"/>
        <w:numPr>
          <w:ilvl w:val="0"/>
          <w:numId w:val="6"/>
        </w:numPr>
        <w:spacing w:after="100" w:line="360" w:lineRule="auto"/>
        <w:jc w:val="both"/>
        <w:rPr>
          <w:rFonts w:ascii="Arial" w:hAnsi="Arial" w:cs="Arial"/>
          <w:sz w:val="24"/>
          <w:szCs w:val="24"/>
        </w:rPr>
      </w:pPr>
      <w:r w:rsidRPr="00D05C1B">
        <w:rPr>
          <w:rFonts w:ascii="Arial" w:hAnsi="Arial" w:cs="Arial"/>
          <w:sz w:val="24"/>
          <w:szCs w:val="24"/>
        </w:rPr>
        <w:t>kończy pracę z arkuszem egzaminacyjnym i wychodzi z sali egzaminacyjnej.</w:t>
      </w:r>
    </w:p>
    <w:p w:rsidR="00D05C1B" w:rsidRDefault="00B25B84" w:rsidP="00D07892">
      <w:pPr>
        <w:tabs>
          <w:tab w:val="left" w:pos="567"/>
        </w:tabs>
        <w:spacing w:after="100" w:line="360" w:lineRule="auto"/>
        <w:jc w:val="both"/>
        <w:rPr>
          <w:rFonts w:ascii="Arial" w:hAnsi="Arial" w:cs="Arial"/>
          <w:sz w:val="24"/>
          <w:szCs w:val="24"/>
        </w:rPr>
      </w:pPr>
      <w:r>
        <w:rPr>
          <w:rFonts w:ascii="Arial" w:hAnsi="Arial" w:cs="Arial"/>
          <w:b/>
          <w:sz w:val="24"/>
          <w:szCs w:val="24"/>
        </w:rPr>
        <w:t>2.5</w:t>
      </w:r>
      <w:r w:rsidR="00D05C1B" w:rsidRPr="00034E6A">
        <w:rPr>
          <w:rFonts w:ascii="Arial" w:hAnsi="Arial" w:cs="Arial"/>
          <w:b/>
          <w:sz w:val="24"/>
          <w:szCs w:val="24"/>
        </w:rPr>
        <w:t>.</w:t>
      </w:r>
      <w:r w:rsidR="00D07892">
        <w:rPr>
          <w:rFonts w:ascii="Arial" w:hAnsi="Arial" w:cs="Arial"/>
          <w:sz w:val="24"/>
          <w:szCs w:val="24"/>
        </w:rPr>
        <w:tab/>
      </w:r>
      <w:r w:rsidR="00D05C1B">
        <w:rPr>
          <w:rFonts w:ascii="Arial" w:hAnsi="Arial" w:cs="Arial"/>
          <w:sz w:val="24"/>
          <w:szCs w:val="24"/>
        </w:rPr>
        <w:t>P</w:t>
      </w:r>
      <w:r w:rsidR="00D05C1B" w:rsidRPr="00D05C1B">
        <w:rPr>
          <w:rFonts w:ascii="Arial" w:hAnsi="Arial" w:cs="Arial"/>
          <w:sz w:val="24"/>
          <w:szCs w:val="24"/>
        </w:rPr>
        <w:t>rzewodniczący zespołu egzaminacyjnego, członkowie zespołu nadzorującego, obserwatorzy i inne osoby uczestniczące w przeprowadzaniu egzaminu np.: specjaliści z zakresu niepełnosprawności, nauczyciele wspomagający, podczas poruszania się po sali egzaminacyjnej powinni mieć zakryte usta i nos. Mogą odsłonić twarz, kiedy obserwują przebieg egzaminu, siedząc albo stojąc, przy</w:t>
      </w:r>
      <w:r w:rsidR="00D05C1B">
        <w:rPr>
          <w:rFonts w:ascii="Arial" w:hAnsi="Arial" w:cs="Arial"/>
          <w:sz w:val="24"/>
          <w:szCs w:val="24"/>
        </w:rPr>
        <w:t xml:space="preserve"> zachowaniu niezbędnego odstępu.</w:t>
      </w:r>
    </w:p>
    <w:p w:rsidR="004C4FEE" w:rsidRDefault="00B25B84" w:rsidP="007E0BE6">
      <w:pPr>
        <w:tabs>
          <w:tab w:val="left" w:pos="567"/>
        </w:tabs>
        <w:spacing w:after="100" w:line="360" w:lineRule="auto"/>
        <w:jc w:val="both"/>
        <w:rPr>
          <w:rFonts w:ascii="Arial" w:hAnsi="Arial" w:cs="Arial"/>
          <w:sz w:val="24"/>
          <w:szCs w:val="24"/>
        </w:rPr>
      </w:pPr>
      <w:r>
        <w:rPr>
          <w:rFonts w:ascii="Arial" w:hAnsi="Arial" w:cs="Arial"/>
          <w:b/>
          <w:sz w:val="24"/>
          <w:szCs w:val="24"/>
        </w:rPr>
        <w:t>2.6</w:t>
      </w:r>
      <w:r w:rsidR="004C4FEE" w:rsidRPr="00034E6A">
        <w:rPr>
          <w:rFonts w:ascii="Arial" w:hAnsi="Arial" w:cs="Arial"/>
          <w:b/>
          <w:sz w:val="24"/>
          <w:szCs w:val="24"/>
        </w:rPr>
        <w:t>.</w:t>
      </w:r>
      <w:r w:rsidR="007E0BE6">
        <w:rPr>
          <w:rFonts w:ascii="Arial" w:hAnsi="Arial" w:cs="Arial"/>
          <w:sz w:val="24"/>
          <w:szCs w:val="24"/>
        </w:rPr>
        <w:tab/>
      </w:r>
      <w:r w:rsidR="004C4FEE">
        <w:rPr>
          <w:rFonts w:ascii="Arial" w:hAnsi="Arial" w:cs="Arial"/>
          <w:sz w:val="24"/>
          <w:szCs w:val="24"/>
        </w:rPr>
        <w:t>Z</w:t>
      </w:r>
      <w:r w:rsidR="004C4FEE" w:rsidRPr="004C4FEE">
        <w:rPr>
          <w:rFonts w:ascii="Arial" w:hAnsi="Arial" w:cs="Arial"/>
          <w:sz w:val="24"/>
          <w:szCs w:val="24"/>
        </w:rPr>
        <w:t>arówno zdający, jak i członkowie zespołu nadzorującego mogą – jeżeli uznają to za właściwe – mieć zakryte usta i nos w trakcie egzaminu, nawet po zajęciu miejsca przy stoliku / stanowisku egzaminacyjnym (w przypadku zdających) lub kiedy obserwują przebieg egzaminu, siedząc albo stojąc</w:t>
      </w:r>
      <w:r w:rsidR="004C4FEE">
        <w:rPr>
          <w:rFonts w:ascii="Arial" w:hAnsi="Arial" w:cs="Arial"/>
          <w:sz w:val="24"/>
          <w:szCs w:val="24"/>
        </w:rPr>
        <w:t>.</w:t>
      </w:r>
    </w:p>
    <w:p w:rsidR="004C4FEE" w:rsidRDefault="00B25B84" w:rsidP="004C4FEE">
      <w:pPr>
        <w:spacing w:after="100" w:line="360" w:lineRule="auto"/>
        <w:jc w:val="both"/>
        <w:rPr>
          <w:rFonts w:ascii="Arial" w:hAnsi="Arial" w:cs="Arial"/>
          <w:sz w:val="24"/>
          <w:szCs w:val="24"/>
        </w:rPr>
      </w:pPr>
      <w:r>
        <w:rPr>
          <w:rFonts w:ascii="Arial" w:hAnsi="Arial" w:cs="Arial"/>
          <w:b/>
          <w:sz w:val="24"/>
          <w:szCs w:val="24"/>
        </w:rPr>
        <w:t>2.7</w:t>
      </w:r>
      <w:r w:rsidR="004C4FEE" w:rsidRPr="00034E6A">
        <w:rPr>
          <w:rFonts w:ascii="Arial" w:hAnsi="Arial" w:cs="Arial"/>
          <w:b/>
          <w:sz w:val="24"/>
          <w:szCs w:val="24"/>
        </w:rPr>
        <w:t>.</w:t>
      </w:r>
      <w:r w:rsidR="004C4FEE" w:rsidRPr="004C4FEE">
        <w:rPr>
          <w:rFonts w:ascii="Arial" w:hAnsi="Arial" w:cs="Arial"/>
          <w:sz w:val="24"/>
          <w:szCs w:val="24"/>
        </w:rPr>
        <w:t xml:space="preserve"> </w:t>
      </w:r>
      <w:r w:rsidR="004C4FEE">
        <w:rPr>
          <w:rFonts w:ascii="Arial" w:hAnsi="Arial" w:cs="Arial"/>
          <w:sz w:val="24"/>
          <w:szCs w:val="24"/>
        </w:rPr>
        <w:t>Z</w:t>
      </w:r>
      <w:r w:rsidR="004C4FEE" w:rsidRPr="00A92937">
        <w:rPr>
          <w:rFonts w:ascii="Arial" w:hAnsi="Arial" w:cs="Arial"/>
          <w:sz w:val="24"/>
          <w:szCs w:val="24"/>
        </w:rPr>
        <w:t>dający, którzy ze względów zdrowotnych nie mogą zakrywać ust i nosa maseczką, mogą nosić przyłbicę albo, jeżeli nie mogą również korzystać z przyłbicy, przystąpić do egzaminu w odrębnej sali egzaminacyjnej. W takiej sytuacji minimalny odstęp, jaki musi zostać zachowany pomiędzy samymi zdającymi oraz zdającymi i członkami ze</w:t>
      </w:r>
      <w:r w:rsidR="004C4FEE">
        <w:rPr>
          <w:rFonts w:ascii="Arial" w:hAnsi="Arial" w:cs="Arial"/>
          <w:sz w:val="24"/>
          <w:szCs w:val="24"/>
        </w:rPr>
        <w:t>społu nadzorującego, wynosi 2 m.</w:t>
      </w:r>
    </w:p>
    <w:p w:rsidR="004C4FEE" w:rsidRDefault="00B25B84" w:rsidP="004C4FEE">
      <w:pPr>
        <w:spacing w:after="100" w:line="360" w:lineRule="auto"/>
        <w:jc w:val="both"/>
        <w:rPr>
          <w:rFonts w:ascii="Arial" w:hAnsi="Arial" w:cs="Arial"/>
          <w:sz w:val="24"/>
          <w:szCs w:val="24"/>
        </w:rPr>
      </w:pPr>
      <w:r>
        <w:rPr>
          <w:rFonts w:ascii="Arial" w:hAnsi="Arial" w:cs="Arial"/>
          <w:b/>
          <w:sz w:val="24"/>
          <w:szCs w:val="24"/>
        </w:rPr>
        <w:t>2.8</w:t>
      </w:r>
      <w:r w:rsidR="004C4FEE" w:rsidRPr="00034E6A">
        <w:rPr>
          <w:rFonts w:ascii="Arial" w:hAnsi="Arial" w:cs="Arial"/>
          <w:b/>
          <w:sz w:val="24"/>
          <w:szCs w:val="24"/>
        </w:rPr>
        <w:t>.</w:t>
      </w:r>
      <w:r w:rsidR="004C4FEE" w:rsidRPr="004C4FEE">
        <w:rPr>
          <w:rFonts w:ascii="Arial" w:hAnsi="Arial" w:cs="Arial"/>
          <w:sz w:val="24"/>
          <w:szCs w:val="24"/>
        </w:rPr>
        <w:t xml:space="preserve"> </w:t>
      </w:r>
      <w:r w:rsidR="004C4FEE">
        <w:rPr>
          <w:rFonts w:ascii="Arial" w:hAnsi="Arial" w:cs="Arial"/>
          <w:sz w:val="24"/>
          <w:szCs w:val="24"/>
        </w:rPr>
        <w:t>C</w:t>
      </w:r>
      <w:r w:rsidR="004C4FEE" w:rsidRPr="004C4FEE">
        <w:rPr>
          <w:rFonts w:ascii="Arial" w:hAnsi="Arial" w:cs="Arial"/>
          <w:sz w:val="24"/>
          <w:szCs w:val="24"/>
        </w:rPr>
        <w:t xml:space="preserve">złonkowie zespołu nadzorującego oraz inne osoby zaangażowane w przeprowadzanie egzaminu, którzy ze względów zdrowotnych nie mogą zakrywać ust i nosa za pomocą maseczki, powinni – kiedy jest to konieczne – używać przyłbicy, która nie utrudnia oddychania. </w:t>
      </w:r>
    </w:p>
    <w:p w:rsidR="004C4FEE" w:rsidRPr="00B25B84" w:rsidRDefault="004C4FEE" w:rsidP="004C4FEE">
      <w:pPr>
        <w:spacing w:after="100" w:line="360" w:lineRule="auto"/>
        <w:jc w:val="both"/>
        <w:rPr>
          <w:rFonts w:ascii="Arial" w:hAnsi="Arial" w:cs="Arial"/>
          <w:sz w:val="20"/>
          <w:szCs w:val="20"/>
        </w:rPr>
      </w:pPr>
    </w:p>
    <w:p w:rsidR="004C4FEE" w:rsidRDefault="004C4FEE" w:rsidP="004C4FEE">
      <w:pPr>
        <w:pStyle w:val="Akapitzlist"/>
        <w:numPr>
          <w:ilvl w:val="0"/>
          <w:numId w:val="1"/>
        </w:numPr>
        <w:spacing w:after="100" w:line="360" w:lineRule="auto"/>
        <w:ind w:left="284" w:hanging="284"/>
        <w:jc w:val="both"/>
        <w:rPr>
          <w:rFonts w:ascii="Arial" w:hAnsi="Arial" w:cs="Arial"/>
          <w:b/>
          <w:sz w:val="24"/>
          <w:szCs w:val="24"/>
        </w:rPr>
      </w:pPr>
      <w:r w:rsidRPr="004C4FEE">
        <w:rPr>
          <w:rFonts w:ascii="Arial" w:hAnsi="Arial" w:cs="Arial"/>
          <w:b/>
          <w:sz w:val="24"/>
          <w:szCs w:val="24"/>
        </w:rPr>
        <w:t>Środki bezpieczeństwa związane z organizacją przestrzeni, budynków, pomieszczeń.</w:t>
      </w:r>
    </w:p>
    <w:p w:rsidR="004C4FEE" w:rsidRPr="00B25B84" w:rsidRDefault="004C4FEE" w:rsidP="004C4FEE">
      <w:pPr>
        <w:spacing w:after="100" w:line="360" w:lineRule="auto"/>
        <w:jc w:val="both"/>
        <w:rPr>
          <w:rFonts w:ascii="Arial" w:hAnsi="Arial" w:cs="Arial"/>
          <w:b/>
          <w:sz w:val="20"/>
          <w:szCs w:val="20"/>
        </w:rPr>
      </w:pPr>
    </w:p>
    <w:p w:rsidR="004C4FEE" w:rsidRPr="00DF220F" w:rsidRDefault="007E0BE6" w:rsidP="007E0BE6">
      <w:pPr>
        <w:tabs>
          <w:tab w:val="left" w:pos="567"/>
        </w:tabs>
        <w:spacing w:after="100" w:line="360" w:lineRule="auto"/>
        <w:jc w:val="both"/>
        <w:rPr>
          <w:rFonts w:ascii="Arial" w:hAnsi="Arial" w:cs="Arial"/>
          <w:color w:val="0070C0"/>
          <w:sz w:val="24"/>
          <w:szCs w:val="24"/>
        </w:rPr>
      </w:pPr>
      <w:r w:rsidRPr="007E0BE6">
        <w:rPr>
          <w:rFonts w:ascii="Arial" w:hAnsi="Arial" w:cs="Arial"/>
          <w:b/>
          <w:sz w:val="24"/>
          <w:szCs w:val="24"/>
        </w:rPr>
        <w:t>3.1.</w:t>
      </w:r>
      <w:r>
        <w:rPr>
          <w:rFonts w:ascii="Arial" w:hAnsi="Arial" w:cs="Arial"/>
          <w:sz w:val="24"/>
          <w:szCs w:val="24"/>
        </w:rPr>
        <w:tab/>
      </w:r>
      <w:r w:rsidR="004C4FEE" w:rsidRPr="007E0BE6">
        <w:rPr>
          <w:rFonts w:ascii="Arial" w:hAnsi="Arial" w:cs="Arial"/>
          <w:sz w:val="24"/>
          <w:szCs w:val="24"/>
        </w:rPr>
        <w:t xml:space="preserve">Osoby wchodzące do budynku szkoły mają obowiązek zapoznać się z informacją </w:t>
      </w:r>
      <w:r w:rsidR="004C4FEE" w:rsidRPr="00DF220F">
        <w:rPr>
          <w:rFonts w:ascii="Arial" w:hAnsi="Arial" w:cs="Arial"/>
          <w:color w:val="0070C0"/>
          <w:sz w:val="24"/>
          <w:szCs w:val="24"/>
        </w:rPr>
        <w:t xml:space="preserve">wywieszoną przez Dyrektora placówki, która zawiera: </w:t>
      </w:r>
    </w:p>
    <w:p w:rsidR="004C4FEE" w:rsidRPr="00DF220F" w:rsidRDefault="004C4FEE" w:rsidP="004C4FEE">
      <w:pPr>
        <w:pStyle w:val="Akapitzlist"/>
        <w:numPr>
          <w:ilvl w:val="0"/>
          <w:numId w:val="7"/>
        </w:numPr>
        <w:spacing w:after="100" w:line="360" w:lineRule="auto"/>
        <w:jc w:val="both"/>
        <w:rPr>
          <w:rFonts w:ascii="Arial" w:hAnsi="Arial" w:cs="Arial"/>
          <w:color w:val="0070C0"/>
          <w:sz w:val="24"/>
          <w:szCs w:val="24"/>
        </w:rPr>
      </w:pPr>
      <w:r w:rsidRPr="00DF220F">
        <w:rPr>
          <w:rFonts w:ascii="Arial" w:hAnsi="Arial" w:cs="Arial"/>
          <w:color w:val="0070C0"/>
          <w:sz w:val="24"/>
          <w:szCs w:val="24"/>
        </w:rPr>
        <w:t xml:space="preserve">objawy zarażenia </w:t>
      </w:r>
      <w:proofErr w:type="spellStart"/>
      <w:r w:rsidRPr="00DF220F">
        <w:rPr>
          <w:rFonts w:ascii="Arial" w:hAnsi="Arial" w:cs="Arial"/>
          <w:color w:val="0070C0"/>
          <w:sz w:val="24"/>
          <w:szCs w:val="24"/>
        </w:rPr>
        <w:t>koronawirusem</w:t>
      </w:r>
      <w:proofErr w:type="spellEnd"/>
      <w:r w:rsidRPr="00DF220F">
        <w:rPr>
          <w:rFonts w:ascii="Arial" w:hAnsi="Arial" w:cs="Arial"/>
          <w:color w:val="0070C0"/>
          <w:sz w:val="24"/>
          <w:szCs w:val="24"/>
        </w:rPr>
        <w:t xml:space="preserve"> oraz sposobów zapobiegania zakażeniu,</w:t>
      </w:r>
    </w:p>
    <w:p w:rsidR="004C4FEE" w:rsidRPr="00DF220F" w:rsidRDefault="004C4FEE" w:rsidP="004C4FEE">
      <w:pPr>
        <w:pStyle w:val="Akapitzlist"/>
        <w:numPr>
          <w:ilvl w:val="0"/>
          <w:numId w:val="7"/>
        </w:numPr>
        <w:spacing w:after="100" w:line="360" w:lineRule="auto"/>
        <w:jc w:val="both"/>
        <w:rPr>
          <w:rFonts w:ascii="Arial" w:hAnsi="Arial" w:cs="Arial"/>
          <w:color w:val="0070C0"/>
          <w:sz w:val="24"/>
          <w:szCs w:val="24"/>
        </w:rPr>
      </w:pPr>
      <w:r w:rsidRPr="00DF220F">
        <w:rPr>
          <w:rFonts w:ascii="Arial" w:hAnsi="Arial" w:cs="Arial"/>
          <w:color w:val="0070C0"/>
          <w:sz w:val="24"/>
          <w:szCs w:val="24"/>
        </w:rPr>
        <w:t>nazwę, adres oraz numer telefonu do najbliższej stacji sanitarno-</w:t>
      </w:r>
    </w:p>
    <w:p w:rsidR="004C4FEE" w:rsidRPr="00DF220F" w:rsidRDefault="004C4FEE" w:rsidP="00D236A6">
      <w:pPr>
        <w:spacing w:after="100" w:line="360" w:lineRule="auto"/>
        <w:ind w:left="360"/>
        <w:jc w:val="both"/>
        <w:rPr>
          <w:rFonts w:ascii="Arial" w:hAnsi="Arial" w:cs="Arial"/>
          <w:color w:val="0070C0"/>
          <w:sz w:val="24"/>
          <w:szCs w:val="24"/>
        </w:rPr>
      </w:pPr>
      <w:r w:rsidRPr="00DF220F">
        <w:rPr>
          <w:rFonts w:ascii="Arial" w:hAnsi="Arial" w:cs="Arial"/>
          <w:color w:val="0070C0"/>
          <w:sz w:val="24"/>
          <w:szCs w:val="24"/>
        </w:rPr>
        <w:t xml:space="preserve">     epidemiologicznej,</w:t>
      </w:r>
    </w:p>
    <w:p w:rsidR="004C4FEE" w:rsidRPr="00DF220F" w:rsidRDefault="004C4FEE" w:rsidP="00D236A6">
      <w:pPr>
        <w:pStyle w:val="Akapitzlist"/>
        <w:numPr>
          <w:ilvl w:val="0"/>
          <w:numId w:val="9"/>
        </w:numPr>
        <w:spacing w:after="100" w:line="360" w:lineRule="auto"/>
        <w:jc w:val="both"/>
        <w:rPr>
          <w:rFonts w:ascii="Arial" w:hAnsi="Arial" w:cs="Arial"/>
          <w:color w:val="0070C0"/>
          <w:sz w:val="24"/>
          <w:szCs w:val="24"/>
        </w:rPr>
      </w:pPr>
      <w:r w:rsidRPr="00DF220F">
        <w:rPr>
          <w:rFonts w:ascii="Arial" w:hAnsi="Arial" w:cs="Arial"/>
          <w:color w:val="0070C0"/>
          <w:sz w:val="24"/>
          <w:szCs w:val="24"/>
        </w:rPr>
        <w:t>adres oraz numer telefonu najbliższego oddziału zakaźnego,</w:t>
      </w:r>
    </w:p>
    <w:p w:rsidR="004C4FEE" w:rsidRPr="00DF220F" w:rsidRDefault="004C4FEE" w:rsidP="00D236A6">
      <w:pPr>
        <w:pStyle w:val="Akapitzlist"/>
        <w:numPr>
          <w:ilvl w:val="0"/>
          <w:numId w:val="9"/>
        </w:numPr>
        <w:spacing w:after="100" w:line="360" w:lineRule="auto"/>
        <w:jc w:val="both"/>
        <w:rPr>
          <w:rFonts w:ascii="Arial" w:hAnsi="Arial" w:cs="Arial"/>
          <w:color w:val="0070C0"/>
          <w:sz w:val="24"/>
          <w:szCs w:val="24"/>
        </w:rPr>
      </w:pPr>
      <w:r w:rsidRPr="00DF220F">
        <w:rPr>
          <w:rFonts w:ascii="Arial" w:hAnsi="Arial" w:cs="Arial"/>
          <w:color w:val="0070C0"/>
          <w:sz w:val="24"/>
          <w:szCs w:val="24"/>
        </w:rPr>
        <w:lastRenderedPageBreak/>
        <w:t>numery telefonów do służb medycznych,</w:t>
      </w:r>
    </w:p>
    <w:p w:rsidR="004C4FEE" w:rsidRPr="00DF220F" w:rsidRDefault="004C4FEE" w:rsidP="00D236A6">
      <w:pPr>
        <w:pStyle w:val="Akapitzlist"/>
        <w:numPr>
          <w:ilvl w:val="0"/>
          <w:numId w:val="9"/>
        </w:numPr>
        <w:spacing w:after="100" w:line="360" w:lineRule="auto"/>
        <w:jc w:val="both"/>
        <w:rPr>
          <w:rFonts w:ascii="Arial" w:hAnsi="Arial" w:cs="Arial"/>
          <w:color w:val="0070C0"/>
          <w:sz w:val="24"/>
          <w:szCs w:val="24"/>
        </w:rPr>
      </w:pPr>
      <w:r w:rsidRPr="00DF220F">
        <w:rPr>
          <w:rFonts w:ascii="Arial" w:hAnsi="Arial" w:cs="Arial"/>
          <w:color w:val="0070C0"/>
          <w:sz w:val="24"/>
          <w:szCs w:val="24"/>
        </w:rPr>
        <w:t xml:space="preserve">numer infolinii NFZ w sprawie </w:t>
      </w:r>
      <w:proofErr w:type="spellStart"/>
      <w:r w:rsidRPr="00DF220F">
        <w:rPr>
          <w:rFonts w:ascii="Arial" w:hAnsi="Arial" w:cs="Arial"/>
          <w:color w:val="0070C0"/>
          <w:sz w:val="24"/>
          <w:szCs w:val="24"/>
        </w:rPr>
        <w:t>koronawirusa</w:t>
      </w:r>
      <w:proofErr w:type="spellEnd"/>
      <w:r w:rsidRPr="00DF220F">
        <w:rPr>
          <w:rFonts w:ascii="Arial" w:hAnsi="Arial" w:cs="Arial"/>
          <w:color w:val="0070C0"/>
          <w:sz w:val="24"/>
          <w:szCs w:val="24"/>
        </w:rPr>
        <w:t xml:space="preserve"> (800 190 590).</w:t>
      </w:r>
    </w:p>
    <w:p w:rsidR="00D236A6" w:rsidRDefault="00D236A6" w:rsidP="00D236A6">
      <w:pPr>
        <w:spacing w:after="100" w:line="360" w:lineRule="auto"/>
        <w:jc w:val="both"/>
        <w:rPr>
          <w:rFonts w:ascii="Arial" w:hAnsi="Arial" w:cs="Arial"/>
          <w:b/>
          <w:bCs/>
          <w:sz w:val="24"/>
          <w:szCs w:val="24"/>
        </w:rPr>
      </w:pPr>
      <w:r w:rsidRPr="00034E6A">
        <w:rPr>
          <w:rFonts w:ascii="Arial" w:hAnsi="Arial" w:cs="Arial"/>
          <w:b/>
          <w:sz w:val="24"/>
          <w:szCs w:val="24"/>
        </w:rPr>
        <w:t>3.2.</w:t>
      </w:r>
      <w:r w:rsidRPr="00D236A6">
        <w:rPr>
          <w:rFonts w:ascii="Arial" w:hAnsi="Arial" w:cs="Arial"/>
          <w:sz w:val="24"/>
          <w:szCs w:val="24"/>
        </w:rPr>
        <w:t xml:space="preserve"> </w:t>
      </w:r>
      <w:r>
        <w:rPr>
          <w:rFonts w:ascii="Arial" w:hAnsi="Arial" w:cs="Arial"/>
          <w:sz w:val="24"/>
          <w:szCs w:val="24"/>
        </w:rPr>
        <w:t>O</w:t>
      </w:r>
      <w:r w:rsidRPr="00D236A6">
        <w:rPr>
          <w:rFonts w:ascii="Arial" w:hAnsi="Arial" w:cs="Arial"/>
          <w:sz w:val="24"/>
          <w:szCs w:val="24"/>
        </w:rPr>
        <w:t xml:space="preserve">soby wchodzące do budynku szkoły mają obowiązek zdezynfekować dłonie </w:t>
      </w:r>
      <w:r w:rsidRPr="00D236A6">
        <w:rPr>
          <w:rFonts w:ascii="Arial" w:hAnsi="Arial" w:cs="Arial"/>
          <w:b/>
          <w:bCs/>
          <w:sz w:val="24"/>
          <w:szCs w:val="24"/>
        </w:rPr>
        <w:t>płynem do dezynfekcji rąk (środek na bazie alkoholu, min. 60%)</w:t>
      </w:r>
      <w:r>
        <w:rPr>
          <w:rFonts w:ascii="Arial" w:hAnsi="Arial" w:cs="Arial"/>
          <w:b/>
          <w:bCs/>
          <w:sz w:val="24"/>
          <w:szCs w:val="24"/>
        </w:rPr>
        <w:t>.</w:t>
      </w:r>
    </w:p>
    <w:p w:rsidR="00D236A6" w:rsidRDefault="00D236A6" w:rsidP="007E0BE6">
      <w:pPr>
        <w:tabs>
          <w:tab w:val="left" w:pos="567"/>
        </w:tabs>
        <w:spacing w:after="100" w:line="360" w:lineRule="auto"/>
        <w:jc w:val="both"/>
        <w:rPr>
          <w:rFonts w:ascii="Arial" w:hAnsi="Arial" w:cs="Arial"/>
          <w:sz w:val="24"/>
          <w:szCs w:val="24"/>
        </w:rPr>
      </w:pPr>
      <w:r>
        <w:rPr>
          <w:rFonts w:ascii="Arial" w:hAnsi="Arial" w:cs="Arial"/>
          <w:b/>
          <w:bCs/>
          <w:sz w:val="24"/>
          <w:szCs w:val="24"/>
        </w:rPr>
        <w:t>3.3.</w:t>
      </w:r>
      <w:r w:rsidR="007E0BE6">
        <w:rPr>
          <w:rFonts w:ascii="Arial" w:hAnsi="Arial" w:cs="Arial"/>
          <w:sz w:val="24"/>
          <w:szCs w:val="24"/>
        </w:rPr>
        <w:tab/>
      </w:r>
      <w:r>
        <w:rPr>
          <w:rFonts w:ascii="Arial" w:hAnsi="Arial" w:cs="Arial"/>
          <w:sz w:val="24"/>
          <w:szCs w:val="24"/>
        </w:rPr>
        <w:t>P</w:t>
      </w:r>
      <w:r w:rsidRPr="005E5846">
        <w:rPr>
          <w:rFonts w:ascii="Arial" w:hAnsi="Arial" w:cs="Arial"/>
          <w:sz w:val="24"/>
          <w:szCs w:val="24"/>
        </w:rPr>
        <w:t xml:space="preserve">łyn do dezynfekcji rąk </w:t>
      </w:r>
      <w:r>
        <w:rPr>
          <w:rFonts w:ascii="Arial" w:hAnsi="Arial" w:cs="Arial"/>
          <w:sz w:val="24"/>
          <w:szCs w:val="24"/>
        </w:rPr>
        <w:t>będzie</w:t>
      </w:r>
      <w:r w:rsidRPr="005E5846">
        <w:rPr>
          <w:rFonts w:ascii="Arial" w:hAnsi="Arial" w:cs="Arial"/>
          <w:sz w:val="24"/>
          <w:szCs w:val="24"/>
        </w:rPr>
        <w:t xml:space="preserve"> również dostępn</w:t>
      </w:r>
      <w:r>
        <w:rPr>
          <w:rFonts w:ascii="Arial" w:hAnsi="Arial" w:cs="Arial"/>
          <w:sz w:val="24"/>
          <w:szCs w:val="24"/>
        </w:rPr>
        <w:t>y w każdej sali egzaminacyjnej.</w:t>
      </w:r>
    </w:p>
    <w:p w:rsidR="00D236A6" w:rsidRDefault="00B25B84" w:rsidP="007E0BE6">
      <w:pPr>
        <w:tabs>
          <w:tab w:val="left" w:pos="567"/>
        </w:tabs>
        <w:spacing w:after="100" w:line="360" w:lineRule="auto"/>
        <w:jc w:val="both"/>
        <w:rPr>
          <w:rFonts w:ascii="Arial" w:hAnsi="Arial" w:cs="Arial"/>
          <w:sz w:val="24"/>
          <w:szCs w:val="24"/>
        </w:rPr>
      </w:pPr>
      <w:r>
        <w:rPr>
          <w:rFonts w:ascii="Arial" w:hAnsi="Arial" w:cs="Arial"/>
          <w:b/>
          <w:sz w:val="24"/>
          <w:szCs w:val="24"/>
        </w:rPr>
        <w:t>3.4</w:t>
      </w:r>
      <w:r w:rsidR="00D236A6" w:rsidRPr="00034E6A">
        <w:rPr>
          <w:rFonts w:ascii="Arial" w:hAnsi="Arial" w:cs="Arial"/>
          <w:b/>
          <w:sz w:val="24"/>
          <w:szCs w:val="24"/>
        </w:rPr>
        <w:t>.</w:t>
      </w:r>
      <w:r w:rsidR="007E0BE6">
        <w:rPr>
          <w:rFonts w:ascii="Arial" w:hAnsi="Arial" w:cs="Arial"/>
          <w:sz w:val="24"/>
          <w:szCs w:val="24"/>
        </w:rPr>
        <w:tab/>
      </w:r>
      <w:r w:rsidR="00D236A6">
        <w:rPr>
          <w:rFonts w:ascii="Arial" w:hAnsi="Arial" w:cs="Arial"/>
          <w:sz w:val="24"/>
          <w:szCs w:val="24"/>
        </w:rPr>
        <w:t>E</w:t>
      </w:r>
      <w:r w:rsidR="00D236A6" w:rsidRPr="00D236A6">
        <w:rPr>
          <w:rFonts w:ascii="Arial" w:hAnsi="Arial" w:cs="Arial"/>
          <w:sz w:val="24"/>
          <w:szCs w:val="24"/>
        </w:rPr>
        <w:t xml:space="preserve">gzamin może być przeprowadzany w salach lekcyjnych, salach gimnastycznych, na korytarzach szkolnych oraz w innych przewidzianych w przepisach miejscach, pod warunkiem zachowania odpowiednich odstępów pomiędzy zdającymi oraz pomiędzy zdającymi i </w:t>
      </w:r>
      <w:r w:rsidR="00D236A6">
        <w:rPr>
          <w:rFonts w:ascii="Arial" w:hAnsi="Arial" w:cs="Arial"/>
          <w:sz w:val="24"/>
          <w:szCs w:val="24"/>
        </w:rPr>
        <w:t>członkami zespołu nadzorującego.</w:t>
      </w:r>
    </w:p>
    <w:p w:rsidR="00D236A6" w:rsidRPr="00D236A6" w:rsidRDefault="00B25B84" w:rsidP="00B25B84">
      <w:pPr>
        <w:tabs>
          <w:tab w:val="left" w:pos="567"/>
        </w:tabs>
        <w:spacing w:after="100" w:line="360" w:lineRule="auto"/>
        <w:jc w:val="both"/>
        <w:rPr>
          <w:rFonts w:ascii="Arial" w:hAnsi="Arial" w:cs="Arial"/>
          <w:sz w:val="24"/>
          <w:szCs w:val="24"/>
        </w:rPr>
      </w:pPr>
      <w:r>
        <w:rPr>
          <w:rFonts w:ascii="Arial" w:hAnsi="Arial" w:cs="Arial"/>
          <w:b/>
          <w:sz w:val="24"/>
          <w:szCs w:val="24"/>
        </w:rPr>
        <w:t>3.5</w:t>
      </w:r>
      <w:r w:rsidR="00D236A6" w:rsidRPr="00034E6A">
        <w:rPr>
          <w:rFonts w:ascii="Arial" w:hAnsi="Arial" w:cs="Arial"/>
          <w:b/>
          <w:sz w:val="24"/>
          <w:szCs w:val="24"/>
        </w:rPr>
        <w:t>.</w:t>
      </w:r>
      <w:r w:rsidR="007E0BE6">
        <w:rPr>
          <w:rFonts w:ascii="Arial" w:hAnsi="Arial" w:cs="Arial"/>
          <w:sz w:val="24"/>
          <w:szCs w:val="24"/>
        </w:rPr>
        <w:tab/>
        <w:t>Ł</w:t>
      </w:r>
      <w:r w:rsidR="00D236A6" w:rsidRPr="00D236A6">
        <w:rPr>
          <w:rFonts w:ascii="Arial" w:hAnsi="Arial" w:cs="Arial"/>
          <w:sz w:val="24"/>
          <w:szCs w:val="24"/>
        </w:rPr>
        <w:t xml:space="preserve">awki w sali egzaminacyjnej zostaną ustawione w taki sposób, aby pomiędzy zdającymi zachowany był </w:t>
      </w:r>
      <w:r w:rsidR="00D236A6" w:rsidRPr="00D236A6">
        <w:rPr>
          <w:rFonts w:ascii="Arial" w:hAnsi="Arial" w:cs="Arial"/>
          <w:sz w:val="24"/>
          <w:szCs w:val="24"/>
          <w:u w:val="single"/>
        </w:rPr>
        <w:t>co najmniej</w:t>
      </w:r>
      <w:r w:rsidR="00D236A6" w:rsidRPr="00D236A6">
        <w:rPr>
          <w:rFonts w:ascii="Arial" w:hAnsi="Arial" w:cs="Arial"/>
          <w:sz w:val="24"/>
          <w:szCs w:val="24"/>
        </w:rPr>
        <w:t xml:space="preserve"> 1,5-metrowy odstęp </w:t>
      </w:r>
      <w:r w:rsidR="00D236A6" w:rsidRPr="00D236A6">
        <w:rPr>
          <w:rFonts w:ascii="Arial" w:hAnsi="Arial" w:cs="Arial"/>
          <w:sz w:val="24"/>
          <w:szCs w:val="24"/>
          <w:u w:val="single"/>
        </w:rPr>
        <w:t>w każdym kierunku</w:t>
      </w:r>
      <w:r w:rsidR="00D236A6" w:rsidRPr="00D236A6">
        <w:rPr>
          <w:rFonts w:ascii="Arial" w:hAnsi="Arial" w:cs="Arial"/>
          <w:sz w:val="24"/>
          <w:szCs w:val="24"/>
        </w:rPr>
        <w:t>. Na rysunku</w:t>
      </w:r>
      <w:r w:rsidR="00D236A6">
        <w:rPr>
          <w:rFonts w:ascii="Arial" w:hAnsi="Arial" w:cs="Arial"/>
          <w:b/>
          <w:sz w:val="24"/>
          <w:szCs w:val="24"/>
        </w:rPr>
        <w:t xml:space="preserve"> </w:t>
      </w:r>
      <w:r w:rsidR="00D236A6">
        <w:rPr>
          <w:rFonts w:ascii="Arial" w:hAnsi="Arial" w:cs="Arial"/>
          <w:sz w:val="24"/>
          <w:szCs w:val="24"/>
        </w:rPr>
        <w:t>przedstawiony jest</w:t>
      </w:r>
      <w:r w:rsidR="00D236A6" w:rsidRPr="00D236A6">
        <w:rPr>
          <w:rFonts w:ascii="Arial" w:hAnsi="Arial" w:cs="Arial"/>
          <w:sz w:val="24"/>
          <w:szCs w:val="24"/>
        </w:rPr>
        <w:t xml:space="preserve"> </w:t>
      </w:r>
      <w:r w:rsidR="00D236A6" w:rsidRPr="00D236A6">
        <w:rPr>
          <w:rFonts w:ascii="Arial" w:hAnsi="Arial" w:cs="Arial"/>
          <w:sz w:val="24"/>
          <w:szCs w:val="24"/>
          <w:u w:val="single"/>
        </w:rPr>
        <w:t>przykładowy</w:t>
      </w:r>
      <w:r w:rsidR="00D236A6" w:rsidRPr="00D236A6">
        <w:rPr>
          <w:rFonts w:ascii="Arial" w:hAnsi="Arial" w:cs="Arial"/>
          <w:sz w:val="24"/>
          <w:szCs w:val="24"/>
        </w:rPr>
        <w:t xml:space="preserve"> schemat sytuacyjny  z zachowaniem zalecanych odstępów; możliwych jest wiele innych rozwiązań, zależnych od np. rozmiarów sali, układu mebli lub sprzętu w sali, liczby członków zespołu nadzorującego. Zaznaczony na schemacie odstęp (1,5 m) należy rozumieć jako </w:t>
      </w:r>
      <w:r w:rsidR="00D236A6" w:rsidRPr="00D236A6">
        <w:rPr>
          <w:rFonts w:ascii="Arial" w:hAnsi="Arial" w:cs="Arial"/>
          <w:sz w:val="24"/>
          <w:szCs w:val="24"/>
          <w:u w:val="single"/>
        </w:rPr>
        <w:t>co najmniej 1,5 m</w:t>
      </w:r>
      <w:r w:rsidR="00D236A6">
        <w:rPr>
          <w:rFonts w:ascii="Arial" w:hAnsi="Arial" w:cs="Arial"/>
          <w:sz w:val="24"/>
          <w:szCs w:val="24"/>
        </w:rPr>
        <w:t>.</w:t>
      </w:r>
    </w:p>
    <w:p w:rsidR="00D236A6" w:rsidRPr="00D236A6" w:rsidRDefault="00D236A6" w:rsidP="00D236A6">
      <w:pPr>
        <w:spacing w:after="100" w:line="360" w:lineRule="auto"/>
        <w:jc w:val="both"/>
        <w:rPr>
          <w:rFonts w:ascii="Arial" w:hAnsi="Arial" w:cs="Arial"/>
          <w:sz w:val="24"/>
          <w:szCs w:val="24"/>
        </w:rPr>
      </w:pPr>
      <w:r>
        <w:rPr>
          <w:noProof/>
          <w:lang w:eastAsia="pl-PL"/>
        </w:rPr>
        <w:drawing>
          <wp:anchor distT="0" distB="0" distL="114300" distR="114300" simplePos="0" relativeHeight="251659264" behindDoc="0" locked="0" layoutInCell="1" allowOverlap="1" wp14:anchorId="19196F5B" wp14:editId="7FD1A88F">
            <wp:simplePos x="0" y="0"/>
            <wp:positionH relativeFrom="column">
              <wp:posOffset>1043306</wp:posOffset>
            </wp:positionH>
            <wp:positionV relativeFrom="paragraph">
              <wp:posOffset>6350</wp:posOffset>
            </wp:positionV>
            <wp:extent cx="3048000" cy="4089722"/>
            <wp:effectExtent l="0" t="0" r="0" b="0"/>
            <wp:wrapNone/>
            <wp:docPr id="1" name="Obraz 1" descr="odległoś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ległości"/>
                    <pic:cNvPicPr>
                      <a:picLocks noChangeAspect="1" noChangeArrowheads="1"/>
                    </pic:cNvPicPr>
                  </pic:nvPicPr>
                  <pic:blipFill>
                    <a:blip r:embed="rId9" cstate="print">
                      <a:extLst>
                        <a:ext uri="{28A0092B-C50C-407E-A947-70E740481C1C}">
                          <a14:useLocalDpi xmlns:a14="http://schemas.microsoft.com/office/drawing/2010/main" val="0"/>
                        </a:ext>
                      </a:extLst>
                    </a:blip>
                    <a:srcRect l="11998" t="1625" r="7936" b="5254"/>
                    <a:stretch>
                      <a:fillRect/>
                    </a:stretch>
                  </pic:blipFill>
                  <pic:spPr bwMode="auto">
                    <a:xfrm>
                      <a:off x="0" y="0"/>
                      <a:ext cx="3049608" cy="4091880"/>
                    </a:xfrm>
                    <a:prstGeom prst="rect">
                      <a:avLst/>
                    </a:prstGeom>
                    <a:noFill/>
                  </pic:spPr>
                </pic:pic>
              </a:graphicData>
            </a:graphic>
            <wp14:sizeRelH relativeFrom="page">
              <wp14:pctWidth>0</wp14:pctWidth>
            </wp14:sizeRelH>
            <wp14:sizeRelV relativeFrom="page">
              <wp14:pctHeight>0</wp14:pctHeight>
            </wp14:sizeRelV>
          </wp:anchor>
        </w:drawing>
      </w:r>
    </w:p>
    <w:p w:rsidR="00D236A6" w:rsidRPr="00D236A6" w:rsidRDefault="00D236A6" w:rsidP="00D236A6">
      <w:pPr>
        <w:spacing w:after="100" w:line="360" w:lineRule="auto"/>
        <w:jc w:val="both"/>
        <w:rPr>
          <w:rFonts w:ascii="Arial" w:hAnsi="Arial" w:cs="Arial"/>
          <w:sz w:val="24"/>
          <w:szCs w:val="24"/>
        </w:rPr>
      </w:pPr>
    </w:p>
    <w:p w:rsidR="004C4FEE" w:rsidRPr="004C4FEE" w:rsidRDefault="004C4FEE" w:rsidP="004C4FEE">
      <w:pPr>
        <w:spacing w:after="100" w:line="360" w:lineRule="auto"/>
        <w:jc w:val="both"/>
        <w:rPr>
          <w:rFonts w:ascii="Arial" w:hAnsi="Arial" w:cs="Arial"/>
          <w:b/>
          <w:sz w:val="24"/>
          <w:szCs w:val="24"/>
        </w:rPr>
      </w:pPr>
    </w:p>
    <w:p w:rsidR="004C4FEE" w:rsidRPr="004C4FEE" w:rsidRDefault="004C4FEE" w:rsidP="004C4FEE">
      <w:pPr>
        <w:spacing w:after="100" w:line="360" w:lineRule="auto"/>
        <w:jc w:val="both"/>
        <w:rPr>
          <w:rFonts w:ascii="Arial" w:hAnsi="Arial" w:cs="Arial"/>
          <w:sz w:val="24"/>
          <w:szCs w:val="24"/>
        </w:rPr>
      </w:pPr>
    </w:p>
    <w:p w:rsidR="004C4FEE" w:rsidRPr="00D05C1B" w:rsidRDefault="004C4FEE" w:rsidP="00D05C1B">
      <w:pPr>
        <w:spacing w:after="100" w:line="360" w:lineRule="auto"/>
        <w:jc w:val="both"/>
        <w:rPr>
          <w:rFonts w:ascii="Arial" w:hAnsi="Arial" w:cs="Arial"/>
          <w:sz w:val="24"/>
          <w:szCs w:val="24"/>
        </w:rPr>
      </w:pPr>
    </w:p>
    <w:p w:rsidR="00D05C1B" w:rsidRPr="00D05C1B" w:rsidRDefault="00D05C1B" w:rsidP="00D05C1B">
      <w:pPr>
        <w:spacing w:after="100" w:line="360" w:lineRule="auto"/>
        <w:jc w:val="both"/>
        <w:rPr>
          <w:rFonts w:ascii="Arial" w:hAnsi="Arial" w:cs="Arial"/>
          <w:sz w:val="24"/>
          <w:szCs w:val="24"/>
        </w:rPr>
      </w:pPr>
    </w:p>
    <w:p w:rsidR="00D05C1B" w:rsidRPr="00D05C1B" w:rsidRDefault="00D05C1B" w:rsidP="00D05C1B">
      <w:pPr>
        <w:spacing w:after="100" w:line="360" w:lineRule="auto"/>
        <w:jc w:val="both"/>
        <w:rPr>
          <w:rFonts w:ascii="Arial" w:hAnsi="Arial" w:cs="Arial"/>
          <w:sz w:val="24"/>
          <w:szCs w:val="24"/>
        </w:rPr>
      </w:pPr>
    </w:p>
    <w:p w:rsidR="00A55CCA" w:rsidRPr="00A55CCA" w:rsidRDefault="00A55CCA" w:rsidP="00A55CCA">
      <w:pPr>
        <w:spacing w:after="100" w:line="360" w:lineRule="auto"/>
        <w:jc w:val="both"/>
        <w:rPr>
          <w:rFonts w:ascii="Arial" w:hAnsi="Arial" w:cs="Arial"/>
          <w:sz w:val="24"/>
          <w:szCs w:val="24"/>
        </w:rPr>
      </w:pPr>
    </w:p>
    <w:p w:rsidR="00A55CCA" w:rsidRPr="00A55CCA" w:rsidRDefault="00A55CCA" w:rsidP="00A55CCA">
      <w:pPr>
        <w:spacing w:after="100" w:line="360" w:lineRule="auto"/>
        <w:jc w:val="both"/>
        <w:rPr>
          <w:rFonts w:ascii="Arial" w:hAnsi="Arial" w:cs="Arial"/>
          <w:sz w:val="24"/>
          <w:szCs w:val="24"/>
        </w:rPr>
      </w:pPr>
    </w:p>
    <w:p w:rsidR="00A55CCA" w:rsidRPr="00A55CCA" w:rsidRDefault="00A55CCA" w:rsidP="00A55CCA">
      <w:pPr>
        <w:spacing w:after="100" w:line="360" w:lineRule="auto"/>
        <w:jc w:val="both"/>
        <w:rPr>
          <w:rFonts w:ascii="Arial" w:hAnsi="Arial" w:cs="Arial"/>
          <w:sz w:val="24"/>
          <w:szCs w:val="24"/>
        </w:rPr>
      </w:pPr>
    </w:p>
    <w:p w:rsidR="00A55CCA" w:rsidRPr="00A55CCA" w:rsidRDefault="00A55CCA" w:rsidP="00A55CCA">
      <w:pPr>
        <w:spacing w:after="0" w:line="360" w:lineRule="auto"/>
        <w:jc w:val="both"/>
        <w:rPr>
          <w:rFonts w:ascii="Arial" w:hAnsi="Arial" w:cs="Arial"/>
          <w:sz w:val="24"/>
        </w:rPr>
      </w:pPr>
    </w:p>
    <w:p w:rsidR="00A55CCA" w:rsidRPr="00A55CCA" w:rsidRDefault="00A55CCA" w:rsidP="00A55CCA">
      <w:pPr>
        <w:spacing w:after="0" w:line="360" w:lineRule="auto"/>
        <w:jc w:val="both"/>
        <w:rPr>
          <w:rFonts w:ascii="Arial" w:hAnsi="Arial" w:cs="Arial"/>
          <w:sz w:val="24"/>
        </w:rPr>
      </w:pPr>
      <w:r w:rsidRPr="00A55CCA">
        <w:rPr>
          <w:rFonts w:ascii="Arial" w:hAnsi="Arial" w:cs="Arial"/>
          <w:sz w:val="24"/>
        </w:rPr>
        <w:t xml:space="preserve"> </w:t>
      </w:r>
    </w:p>
    <w:p w:rsidR="00A55CCA" w:rsidRPr="00611744" w:rsidRDefault="00A55CCA" w:rsidP="00611744">
      <w:pPr>
        <w:spacing w:after="0" w:line="360" w:lineRule="auto"/>
        <w:jc w:val="both"/>
        <w:rPr>
          <w:rFonts w:ascii="Arial" w:hAnsi="Arial" w:cs="Arial"/>
          <w:sz w:val="24"/>
        </w:rPr>
      </w:pPr>
    </w:p>
    <w:p w:rsidR="00034E6A" w:rsidRPr="00B25B84" w:rsidRDefault="00CB378E" w:rsidP="00B25B84">
      <w:pPr>
        <w:rPr>
          <w:rFonts w:ascii="Arial" w:hAnsi="Arial" w:cs="Arial"/>
          <w:b/>
          <w:color w:val="2F5496" w:themeColor="accent5" w:themeShade="BF"/>
          <w:sz w:val="24"/>
        </w:rPr>
      </w:pPr>
      <w:r w:rsidRPr="00A21C45">
        <w:rPr>
          <w:rFonts w:ascii="Arial" w:hAnsi="Arial" w:cs="Arial"/>
          <w:b/>
          <w:color w:val="2F5496" w:themeColor="accent5" w:themeShade="BF"/>
          <w:sz w:val="24"/>
        </w:rPr>
        <w:t>ZN – zespół nadzorujący</w:t>
      </w:r>
    </w:p>
    <w:p w:rsidR="00A73906" w:rsidRDefault="00B25B84" w:rsidP="00B8747D">
      <w:pPr>
        <w:tabs>
          <w:tab w:val="left" w:pos="567"/>
        </w:tabs>
        <w:spacing w:after="100" w:line="360" w:lineRule="auto"/>
        <w:jc w:val="both"/>
        <w:rPr>
          <w:rFonts w:ascii="Arial" w:hAnsi="Arial" w:cs="Arial"/>
          <w:sz w:val="24"/>
        </w:rPr>
      </w:pPr>
      <w:r>
        <w:rPr>
          <w:rFonts w:ascii="Arial" w:hAnsi="Arial" w:cs="Arial"/>
          <w:b/>
          <w:sz w:val="24"/>
          <w:szCs w:val="24"/>
        </w:rPr>
        <w:lastRenderedPageBreak/>
        <w:t>3.6</w:t>
      </w:r>
      <w:r w:rsidR="00A73906" w:rsidRPr="00034E6A">
        <w:rPr>
          <w:rFonts w:ascii="Arial" w:hAnsi="Arial" w:cs="Arial"/>
          <w:b/>
          <w:sz w:val="24"/>
          <w:szCs w:val="24"/>
        </w:rPr>
        <w:t>.</w:t>
      </w:r>
      <w:r w:rsidR="00B8747D">
        <w:rPr>
          <w:rFonts w:ascii="Arial" w:hAnsi="Arial" w:cs="Arial"/>
          <w:sz w:val="24"/>
        </w:rPr>
        <w:tab/>
      </w:r>
      <w:r w:rsidR="00A73906" w:rsidRPr="00A73906">
        <w:rPr>
          <w:rFonts w:ascii="Arial" w:hAnsi="Arial" w:cs="Arial"/>
          <w:sz w:val="24"/>
        </w:rPr>
        <w:t xml:space="preserve">Miejsca dla członków zespołu nadzorującego zostaną przygotowane z zachowaniem </w:t>
      </w:r>
      <w:r w:rsidR="00A73906" w:rsidRPr="00A73906">
        <w:rPr>
          <w:rFonts w:ascii="Arial" w:hAnsi="Arial" w:cs="Arial"/>
          <w:sz w:val="24"/>
          <w:u w:val="single"/>
        </w:rPr>
        <w:t>co najmniej</w:t>
      </w:r>
      <w:r w:rsidR="00A73906" w:rsidRPr="00A73906">
        <w:rPr>
          <w:rFonts w:ascii="Arial" w:hAnsi="Arial" w:cs="Arial"/>
          <w:sz w:val="24"/>
        </w:rPr>
        <w:t xml:space="preserve">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w:t>
      </w:r>
      <w:r w:rsidR="00A73906">
        <w:rPr>
          <w:rFonts w:ascii="Arial" w:hAnsi="Arial" w:cs="Arial"/>
          <w:sz w:val="24"/>
        </w:rPr>
        <w:t xml:space="preserve"> zespołu nadzorującego powinni </w:t>
      </w:r>
      <w:r w:rsidR="00A73906" w:rsidRPr="00A73906">
        <w:rPr>
          <w:rFonts w:ascii="Arial" w:hAnsi="Arial" w:cs="Arial"/>
          <w:sz w:val="24"/>
        </w:rPr>
        <w:t>do niezbędnego minimum ograniczyć poruszanie się po sali egzaminacyjnej; konieczne jest jednak regularne nadzorowanie pra</w:t>
      </w:r>
      <w:r w:rsidR="00A73906">
        <w:rPr>
          <w:rFonts w:ascii="Arial" w:hAnsi="Arial" w:cs="Arial"/>
          <w:sz w:val="24"/>
        </w:rPr>
        <w:t>cy zdających w pozycji stojącej.</w:t>
      </w:r>
    </w:p>
    <w:p w:rsidR="00A73906" w:rsidRDefault="00B25B84" w:rsidP="00B8747D">
      <w:pPr>
        <w:tabs>
          <w:tab w:val="left" w:pos="567"/>
        </w:tabs>
        <w:spacing w:after="100" w:line="360" w:lineRule="auto"/>
        <w:jc w:val="both"/>
        <w:rPr>
          <w:rFonts w:ascii="Arial" w:hAnsi="Arial" w:cs="Arial"/>
          <w:sz w:val="24"/>
        </w:rPr>
      </w:pPr>
      <w:r>
        <w:rPr>
          <w:rFonts w:ascii="Arial" w:hAnsi="Arial" w:cs="Arial"/>
          <w:b/>
          <w:sz w:val="24"/>
        </w:rPr>
        <w:t>3.7</w:t>
      </w:r>
      <w:r w:rsidR="00A73906" w:rsidRPr="00034E6A">
        <w:rPr>
          <w:rFonts w:ascii="Arial" w:hAnsi="Arial" w:cs="Arial"/>
          <w:b/>
          <w:sz w:val="24"/>
        </w:rPr>
        <w:t>.</w:t>
      </w:r>
      <w:r w:rsidR="00B8747D">
        <w:rPr>
          <w:rFonts w:ascii="Arial" w:hAnsi="Arial" w:cs="Arial"/>
          <w:sz w:val="24"/>
        </w:rPr>
        <w:tab/>
      </w:r>
      <w:r w:rsidR="00A73906">
        <w:rPr>
          <w:rFonts w:ascii="Arial" w:hAnsi="Arial" w:cs="Arial"/>
          <w:sz w:val="24"/>
        </w:rPr>
        <w:t>S</w:t>
      </w:r>
      <w:r w:rsidR="00A73906" w:rsidRPr="00A73906">
        <w:rPr>
          <w:rFonts w:ascii="Arial" w:hAnsi="Arial" w:cs="Arial"/>
          <w:sz w:val="24"/>
        </w:rPr>
        <w:t xml:space="preserve">ale egzaminacyjne będą wietrzone przed wpuszczeniem do nich zdających, mniej więcej co godzinę w trakcie egzaminu (jeżeli pogoda na to pozwala oraz na zewnątrz budynku nie panuje zbyt duży hałas) oraz po egzaminie, dbając </w:t>
      </w:r>
      <w:r w:rsidR="00A73906" w:rsidRPr="00A73906">
        <w:rPr>
          <w:rFonts w:ascii="Arial" w:hAnsi="Arial" w:cs="Arial"/>
          <w:sz w:val="24"/>
        </w:rPr>
        <w:br/>
        <w:t>o</w:t>
      </w:r>
      <w:r w:rsidR="00A73906">
        <w:rPr>
          <w:rFonts w:ascii="Arial" w:hAnsi="Arial" w:cs="Arial"/>
          <w:sz w:val="24"/>
        </w:rPr>
        <w:t xml:space="preserve"> zapewnienie komfortu zdających.</w:t>
      </w:r>
    </w:p>
    <w:p w:rsidR="00A73906" w:rsidRDefault="00B25B84" w:rsidP="00B8747D">
      <w:pPr>
        <w:tabs>
          <w:tab w:val="left" w:pos="567"/>
        </w:tabs>
        <w:spacing w:after="100" w:line="360" w:lineRule="auto"/>
        <w:jc w:val="both"/>
        <w:rPr>
          <w:rFonts w:ascii="Arial" w:hAnsi="Arial" w:cs="Arial"/>
          <w:sz w:val="24"/>
        </w:rPr>
      </w:pPr>
      <w:r>
        <w:rPr>
          <w:rFonts w:ascii="Arial" w:hAnsi="Arial" w:cs="Arial"/>
          <w:b/>
          <w:sz w:val="24"/>
        </w:rPr>
        <w:t>3.8</w:t>
      </w:r>
      <w:r w:rsidR="00A73906" w:rsidRPr="00034E6A">
        <w:rPr>
          <w:rFonts w:ascii="Arial" w:hAnsi="Arial" w:cs="Arial"/>
          <w:b/>
          <w:sz w:val="24"/>
        </w:rPr>
        <w:t>.</w:t>
      </w:r>
      <w:r w:rsidR="00B8747D">
        <w:rPr>
          <w:rFonts w:ascii="Arial" w:hAnsi="Arial" w:cs="Arial"/>
          <w:sz w:val="24"/>
        </w:rPr>
        <w:tab/>
      </w:r>
      <w:r w:rsidR="00A73906">
        <w:rPr>
          <w:rFonts w:ascii="Arial" w:hAnsi="Arial" w:cs="Arial"/>
          <w:sz w:val="24"/>
        </w:rPr>
        <w:t>D</w:t>
      </w:r>
      <w:r w:rsidR="00A73906" w:rsidRPr="00A73906">
        <w:rPr>
          <w:rFonts w:ascii="Arial" w:hAnsi="Arial" w:cs="Arial"/>
          <w:sz w:val="24"/>
        </w:rPr>
        <w:t>la każdego zdającego szkoła zapewni wyznaczone miejsce, w którym zostawi rzeczy osobiste – plecak, torbę, kurtkę, telefon itp. Może to być szafka, jeżeli szkoła dysponuje szafkami, może to być również odrębne pomieszczenie, np. szatnia, sala szkolna, w której dla zdających będą przygotowane przezroczyste foliowe worki (tak aby sprawdzenie ich zawartości nie wymagało otwierania), w których będą mogli zostawić swoje rzeczy osobiste pod nadzorem pracownika albo pod zamknięciem. Zostawiając lub odbierając swoje rzeczy zdający muszą zachować odległość od</w:t>
      </w:r>
      <w:r w:rsidR="00A73906">
        <w:rPr>
          <w:rFonts w:ascii="Arial" w:hAnsi="Arial" w:cs="Arial"/>
          <w:sz w:val="24"/>
        </w:rPr>
        <w:t xml:space="preserve"> siebie oraz zakryć usta i nos.</w:t>
      </w:r>
    </w:p>
    <w:p w:rsidR="00A73906" w:rsidRPr="00775FEA" w:rsidRDefault="00B25B84" w:rsidP="00B8747D">
      <w:pPr>
        <w:tabs>
          <w:tab w:val="left" w:pos="567"/>
        </w:tabs>
        <w:spacing w:after="0" w:line="360" w:lineRule="auto"/>
        <w:jc w:val="both"/>
        <w:rPr>
          <w:rFonts w:ascii="Arial" w:hAnsi="Arial" w:cs="Arial"/>
          <w:sz w:val="24"/>
        </w:rPr>
      </w:pPr>
      <w:r>
        <w:rPr>
          <w:rFonts w:ascii="Arial" w:hAnsi="Arial" w:cs="Arial"/>
          <w:b/>
          <w:sz w:val="24"/>
        </w:rPr>
        <w:t>3.9</w:t>
      </w:r>
      <w:r w:rsidR="00A73906" w:rsidRPr="00775FEA">
        <w:rPr>
          <w:rFonts w:ascii="Arial" w:hAnsi="Arial" w:cs="Arial"/>
          <w:b/>
          <w:sz w:val="24"/>
        </w:rPr>
        <w:t>.</w:t>
      </w:r>
      <w:r w:rsidR="00B8747D" w:rsidRPr="00775FEA">
        <w:rPr>
          <w:rFonts w:ascii="Arial" w:hAnsi="Arial" w:cs="Arial"/>
          <w:sz w:val="24"/>
        </w:rPr>
        <w:tab/>
      </w:r>
      <w:r w:rsidR="00A73906" w:rsidRPr="00775FEA">
        <w:rPr>
          <w:rFonts w:ascii="Arial" w:hAnsi="Arial" w:cs="Arial"/>
          <w:sz w:val="24"/>
        </w:rPr>
        <w:t xml:space="preserve">Szkoła prowadzi monitoring w formie papierowej codziennych prac porządkowych, ze szczególnym uwzględnieniem utrzymywania w czystości </w:t>
      </w:r>
      <w:proofErr w:type="spellStart"/>
      <w:r w:rsidR="00A73906" w:rsidRPr="00775FEA">
        <w:rPr>
          <w:rFonts w:ascii="Arial" w:hAnsi="Arial" w:cs="Arial"/>
          <w:sz w:val="24"/>
        </w:rPr>
        <w:t>sal</w:t>
      </w:r>
      <w:proofErr w:type="spellEnd"/>
      <w:r w:rsidR="00A73906" w:rsidRPr="00775FEA">
        <w:rPr>
          <w:rFonts w:ascii="Arial" w:hAnsi="Arial" w:cs="Arial"/>
          <w:sz w:val="24"/>
        </w:rPr>
        <w:t xml:space="preserve"> zajęć, pomieszczeń sanitarnohigienicznych, ciągów komunikacyjnych, dezynfekcji powierzchni dotykowych – poręczy, klamek i powierzchni płaskich, w tym blatów w salach i w pomieszczeniach spożywania posiłków, klawiatur, włączników.</w:t>
      </w:r>
    </w:p>
    <w:p w:rsidR="00A73906" w:rsidRDefault="00B25B84" w:rsidP="00B8747D">
      <w:pPr>
        <w:tabs>
          <w:tab w:val="left" w:pos="567"/>
        </w:tabs>
        <w:spacing w:after="0" w:line="360" w:lineRule="auto"/>
        <w:jc w:val="both"/>
        <w:rPr>
          <w:rFonts w:ascii="Arial" w:hAnsi="Arial" w:cs="Arial"/>
          <w:sz w:val="24"/>
        </w:rPr>
      </w:pPr>
      <w:r>
        <w:rPr>
          <w:rFonts w:ascii="Arial" w:hAnsi="Arial" w:cs="Arial"/>
          <w:b/>
          <w:sz w:val="24"/>
        </w:rPr>
        <w:t>3.10</w:t>
      </w:r>
      <w:r w:rsidR="00A73906" w:rsidRPr="00034E6A">
        <w:rPr>
          <w:rFonts w:ascii="Arial" w:hAnsi="Arial" w:cs="Arial"/>
          <w:b/>
          <w:sz w:val="24"/>
        </w:rPr>
        <w:t>.</w:t>
      </w:r>
      <w:r w:rsidR="00B8747D">
        <w:rPr>
          <w:rFonts w:ascii="Arial" w:hAnsi="Arial" w:cs="Arial"/>
          <w:b/>
          <w:sz w:val="24"/>
        </w:rPr>
        <w:tab/>
      </w:r>
      <w:r w:rsidR="00A73906">
        <w:rPr>
          <w:rFonts w:ascii="Arial" w:hAnsi="Arial" w:cs="Arial"/>
          <w:sz w:val="24"/>
        </w:rPr>
        <w:t>Ł</w:t>
      </w:r>
      <w:r w:rsidR="00A73906" w:rsidRPr="00A73906">
        <w:rPr>
          <w:rFonts w:ascii="Arial" w:hAnsi="Arial" w:cs="Arial"/>
          <w:sz w:val="24"/>
        </w:rPr>
        <w:t xml:space="preserve">awki oraz krzesła w sali egzaminacyjnej zostaną zdezynfekowane </w:t>
      </w:r>
      <w:r w:rsidR="00A73906" w:rsidRPr="00A73906">
        <w:rPr>
          <w:rFonts w:ascii="Arial" w:hAnsi="Arial" w:cs="Arial"/>
          <w:sz w:val="24"/>
        </w:rPr>
        <w:br/>
        <w:t>po każdym egzaminie</w:t>
      </w:r>
      <w:r w:rsidR="00A73906">
        <w:rPr>
          <w:rFonts w:ascii="Arial" w:hAnsi="Arial" w:cs="Arial"/>
          <w:sz w:val="24"/>
        </w:rPr>
        <w:t>.</w:t>
      </w:r>
    </w:p>
    <w:p w:rsidR="00A73906" w:rsidRDefault="00B25B84" w:rsidP="00A73906">
      <w:pPr>
        <w:spacing w:after="0" w:line="360" w:lineRule="auto"/>
        <w:jc w:val="both"/>
        <w:rPr>
          <w:rFonts w:ascii="Arial" w:hAnsi="Arial" w:cs="Arial"/>
          <w:sz w:val="24"/>
          <w:szCs w:val="24"/>
        </w:rPr>
      </w:pPr>
      <w:r>
        <w:rPr>
          <w:rFonts w:ascii="Arial" w:hAnsi="Arial" w:cs="Arial"/>
          <w:b/>
          <w:sz w:val="24"/>
        </w:rPr>
        <w:t>3.11</w:t>
      </w:r>
      <w:r w:rsidR="00A73906" w:rsidRPr="00034E6A">
        <w:rPr>
          <w:rFonts w:ascii="Arial" w:hAnsi="Arial" w:cs="Arial"/>
          <w:b/>
          <w:sz w:val="24"/>
        </w:rPr>
        <w:t>.</w:t>
      </w:r>
      <w:r w:rsidR="00A73906" w:rsidRPr="00A73906">
        <w:rPr>
          <w:rFonts w:ascii="Arial" w:hAnsi="Arial" w:cs="Arial"/>
          <w:sz w:val="24"/>
        </w:rPr>
        <w:t xml:space="preserve"> </w:t>
      </w:r>
      <w:r w:rsidR="00A73906">
        <w:rPr>
          <w:rFonts w:ascii="Arial" w:hAnsi="Arial" w:cs="Arial"/>
          <w:sz w:val="24"/>
        </w:rPr>
        <w:t>D</w:t>
      </w:r>
      <w:r w:rsidR="00A73906" w:rsidRPr="00A73906">
        <w:rPr>
          <w:rFonts w:ascii="Arial" w:hAnsi="Arial" w:cs="Arial"/>
          <w:sz w:val="24"/>
        </w:rPr>
        <w:t xml:space="preserve">ezynfekcji podlega również </w:t>
      </w:r>
      <w:r w:rsidR="00A73906" w:rsidRPr="00A73906">
        <w:rPr>
          <w:rFonts w:ascii="Arial" w:hAnsi="Arial" w:cs="Arial"/>
          <w:sz w:val="24"/>
          <w:szCs w:val="24"/>
        </w:rPr>
        <w:t>sprzęt (komputery, klawiatury, dodatkowy osprzęt, np. słuchawki – jeżeli zapewnia je szkoła, urządzenia rejestrujące dźwięk podczas egzaminu, w przypadku gdy zdający korzysta z pomocy nauczyciela wspomagającego go w czytaniu lub pisaniu), z którego korzystają zdający, którym przyznano korzystanie z takiego sprzętu jako sposób dostosowania warunków przeprowadzania egzaminu</w:t>
      </w:r>
      <w:r w:rsidR="00A73906">
        <w:rPr>
          <w:rFonts w:ascii="Arial" w:hAnsi="Arial" w:cs="Arial"/>
          <w:sz w:val="24"/>
          <w:szCs w:val="24"/>
        </w:rPr>
        <w:t>.</w:t>
      </w:r>
    </w:p>
    <w:p w:rsidR="00A73906" w:rsidRPr="00775FEA" w:rsidRDefault="00B25B84" w:rsidP="00B8747D">
      <w:pPr>
        <w:tabs>
          <w:tab w:val="left" w:pos="567"/>
        </w:tabs>
        <w:spacing w:after="0" w:line="360" w:lineRule="auto"/>
        <w:jc w:val="both"/>
        <w:rPr>
          <w:rFonts w:ascii="Arial" w:hAnsi="Arial" w:cs="Arial"/>
          <w:sz w:val="24"/>
        </w:rPr>
      </w:pPr>
      <w:r>
        <w:rPr>
          <w:rFonts w:ascii="Arial" w:hAnsi="Arial" w:cs="Arial"/>
          <w:b/>
          <w:sz w:val="24"/>
          <w:szCs w:val="24"/>
        </w:rPr>
        <w:lastRenderedPageBreak/>
        <w:t>3.12</w:t>
      </w:r>
      <w:r w:rsidR="00A73906" w:rsidRPr="00034E6A">
        <w:rPr>
          <w:rFonts w:ascii="Arial" w:hAnsi="Arial" w:cs="Arial"/>
          <w:b/>
          <w:sz w:val="24"/>
          <w:szCs w:val="24"/>
        </w:rPr>
        <w:t>.</w:t>
      </w:r>
      <w:r w:rsidR="00B8747D">
        <w:rPr>
          <w:rFonts w:ascii="Arial" w:hAnsi="Arial" w:cs="Arial"/>
          <w:sz w:val="24"/>
        </w:rPr>
        <w:tab/>
      </w:r>
      <w:r w:rsidR="00A73906">
        <w:rPr>
          <w:rFonts w:ascii="Arial" w:hAnsi="Arial" w:cs="Arial"/>
          <w:sz w:val="24"/>
        </w:rPr>
        <w:t>N</w:t>
      </w:r>
      <w:r w:rsidR="0008521F">
        <w:rPr>
          <w:rFonts w:ascii="Arial" w:hAnsi="Arial" w:cs="Arial"/>
          <w:sz w:val="24"/>
        </w:rPr>
        <w:t xml:space="preserve">a terenie </w:t>
      </w:r>
      <w:r w:rsidR="0008521F" w:rsidRPr="00775FEA">
        <w:rPr>
          <w:rFonts w:ascii="Arial" w:hAnsi="Arial" w:cs="Arial"/>
          <w:sz w:val="24"/>
        </w:rPr>
        <w:t>szkoły wyznaczono i przygotowano</w:t>
      </w:r>
      <w:r w:rsidR="00A73906" w:rsidRPr="00775FEA">
        <w:rPr>
          <w:rFonts w:ascii="Arial" w:hAnsi="Arial" w:cs="Arial"/>
          <w:sz w:val="24"/>
        </w:rPr>
        <w:t xml:space="preserve"> pomieszczenie (wyposażone m.in. w środki ochrony osobistej i płyn dezynfekujący), w którym będzie można odizolować osobę w przypadku stwierdzenia objawów chorobowych.</w:t>
      </w:r>
      <w:r w:rsidR="0008521F" w:rsidRPr="00775FEA">
        <w:rPr>
          <w:rFonts w:ascii="Arial" w:hAnsi="Arial" w:cs="Arial"/>
          <w:sz w:val="24"/>
        </w:rPr>
        <w:t xml:space="preserve"> Jest to gabinet </w:t>
      </w:r>
      <w:r>
        <w:rPr>
          <w:rFonts w:ascii="Arial" w:hAnsi="Arial" w:cs="Arial"/>
          <w:sz w:val="24"/>
        </w:rPr>
        <w:t>logopedy</w:t>
      </w:r>
      <w:r w:rsidR="0008521F" w:rsidRPr="00775FEA">
        <w:rPr>
          <w:rFonts w:ascii="Arial" w:hAnsi="Arial" w:cs="Arial"/>
          <w:sz w:val="24"/>
        </w:rPr>
        <w:t>.</w:t>
      </w:r>
    </w:p>
    <w:p w:rsidR="00A73906" w:rsidRDefault="00A73906" w:rsidP="00A73906">
      <w:pPr>
        <w:spacing w:after="0" w:line="360" w:lineRule="auto"/>
        <w:jc w:val="both"/>
        <w:rPr>
          <w:rFonts w:ascii="Arial" w:hAnsi="Arial" w:cs="Arial"/>
          <w:sz w:val="24"/>
        </w:rPr>
      </w:pPr>
    </w:p>
    <w:p w:rsidR="00A73906" w:rsidRDefault="00A73906" w:rsidP="00280AF4">
      <w:pPr>
        <w:pStyle w:val="Akapitzlist"/>
        <w:numPr>
          <w:ilvl w:val="0"/>
          <w:numId w:val="1"/>
        </w:numPr>
        <w:spacing w:after="0" w:line="360" w:lineRule="auto"/>
        <w:ind w:left="426" w:hanging="426"/>
        <w:jc w:val="both"/>
        <w:rPr>
          <w:rFonts w:ascii="Arial" w:hAnsi="Arial" w:cs="Arial"/>
          <w:b/>
          <w:sz w:val="24"/>
        </w:rPr>
      </w:pPr>
      <w:r w:rsidRPr="00A73906">
        <w:rPr>
          <w:rFonts w:ascii="Arial" w:hAnsi="Arial" w:cs="Arial"/>
          <w:b/>
          <w:sz w:val="24"/>
        </w:rPr>
        <w:t>Dodatkowe procedury bezpieczeństwa w dniu egzaminu.</w:t>
      </w:r>
    </w:p>
    <w:p w:rsidR="00A73906" w:rsidRDefault="00A73906" w:rsidP="00A73906">
      <w:pPr>
        <w:spacing w:after="0" w:line="360" w:lineRule="auto"/>
        <w:ind w:left="-11"/>
        <w:jc w:val="both"/>
        <w:rPr>
          <w:rFonts w:ascii="Arial" w:hAnsi="Arial" w:cs="Arial"/>
          <w:b/>
          <w:sz w:val="24"/>
        </w:rPr>
      </w:pPr>
    </w:p>
    <w:p w:rsidR="006C4FEE" w:rsidRDefault="00A73906" w:rsidP="00B8747D">
      <w:pPr>
        <w:tabs>
          <w:tab w:val="left" w:pos="567"/>
        </w:tabs>
        <w:spacing w:after="0" w:line="360" w:lineRule="auto"/>
        <w:jc w:val="both"/>
        <w:rPr>
          <w:rFonts w:ascii="Arial" w:hAnsi="Arial" w:cs="Arial"/>
          <w:sz w:val="24"/>
        </w:rPr>
      </w:pPr>
      <w:r w:rsidRPr="006C4FEE">
        <w:rPr>
          <w:rFonts w:ascii="Arial" w:hAnsi="Arial" w:cs="Arial"/>
          <w:b/>
          <w:sz w:val="24"/>
        </w:rPr>
        <w:t>4.1.</w:t>
      </w:r>
      <w:r w:rsidR="00B8747D">
        <w:rPr>
          <w:rFonts w:ascii="Arial" w:hAnsi="Arial" w:cs="Arial"/>
          <w:sz w:val="24"/>
        </w:rPr>
        <w:tab/>
      </w:r>
      <w:r w:rsidR="006C4FEE">
        <w:rPr>
          <w:rFonts w:ascii="Arial" w:hAnsi="Arial" w:cs="Arial"/>
          <w:sz w:val="24"/>
        </w:rPr>
        <w:t>C</w:t>
      </w:r>
      <w:r w:rsidR="006C4FEE" w:rsidRPr="006C4FEE">
        <w:rPr>
          <w:rFonts w:ascii="Arial" w:hAnsi="Arial" w:cs="Arial"/>
          <w:sz w:val="24"/>
        </w:rPr>
        <w:t>złonkowie zespołów nadzorujących zostaną zapoznani z zasad</w:t>
      </w:r>
      <w:r w:rsidR="00B25B84">
        <w:rPr>
          <w:rFonts w:ascii="Arial" w:hAnsi="Arial" w:cs="Arial"/>
          <w:sz w:val="24"/>
        </w:rPr>
        <w:t>ami dotyczącymi</w:t>
      </w:r>
      <w:r w:rsidR="006C4FEE" w:rsidRPr="006C4FEE">
        <w:rPr>
          <w:rFonts w:ascii="Arial" w:hAnsi="Arial" w:cs="Arial"/>
          <w:sz w:val="24"/>
        </w:rPr>
        <w:t xml:space="preserve"> bezpieczeństwa podczas egzaminu przeprowadzone przez przewodni</w:t>
      </w:r>
      <w:r w:rsidR="006C4FEE">
        <w:rPr>
          <w:rFonts w:ascii="Arial" w:hAnsi="Arial" w:cs="Arial"/>
          <w:sz w:val="24"/>
        </w:rPr>
        <w:t>czącego zespołu egzaminacyjnego.</w:t>
      </w:r>
    </w:p>
    <w:p w:rsidR="006C4FEE" w:rsidRDefault="006C4FEE" w:rsidP="006C4FEE">
      <w:pPr>
        <w:spacing w:after="0" w:line="360" w:lineRule="auto"/>
        <w:jc w:val="both"/>
        <w:rPr>
          <w:rFonts w:ascii="Arial" w:hAnsi="Arial" w:cs="Arial"/>
          <w:sz w:val="24"/>
        </w:rPr>
      </w:pPr>
      <w:r w:rsidRPr="00034E6A">
        <w:rPr>
          <w:rFonts w:ascii="Arial" w:hAnsi="Arial" w:cs="Arial"/>
          <w:b/>
          <w:sz w:val="24"/>
        </w:rPr>
        <w:t>4.2.</w:t>
      </w:r>
      <w:r w:rsidRPr="006C4FEE">
        <w:rPr>
          <w:rFonts w:ascii="Arial" w:hAnsi="Arial" w:cs="Arial"/>
          <w:sz w:val="24"/>
        </w:rPr>
        <w:t xml:space="preserve"> </w:t>
      </w:r>
      <w:r>
        <w:rPr>
          <w:rFonts w:ascii="Arial" w:hAnsi="Arial" w:cs="Arial"/>
          <w:sz w:val="24"/>
        </w:rPr>
        <w:t>P</w:t>
      </w:r>
      <w:r w:rsidRPr="006C4FEE">
        <w:rPr>
          <w:rFonts w:ascii="Arial" w:hAnsi="Arial" w:cs="Arial"/>
          <w:sz w:val="24"/>
        </w:rPr>
        <w:t>rzewodniczący zespołu egzaminacyjnego poinformuje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które mogą wskazy</w:t>
      </w:r>
      <w:r>
        <w:rPr>
          <w:rFonts w:ascii="Arial" w:hAnsi="Arial" w:cs="Arial"/>
          <w:sz w:val="24"/>
        </w:rPr>
        <w:t xml:space="preserve">wać na zarażenie </w:t>
      </w:r>
      <w:proofErr w:type="spellStart"/>
      <w:r>
        <w:rPr>
          <w:rFonts w:ascii="Arial" w:hAnsi="Arial" w:cs="Arial"/>
          <w:sz w:val="24"/>
        </w:rPr>
        <w:t>koronawirusem</w:t>
      </w:r>
      <w:proofErr w:type="spellEnd"/>
      <w:r>
        <w:rPr>
          <w:rFonts w:ascii="Arial" w:hAnsi="Arial" w:cs="Arial"/>
          <w:sz w:val="24"/>
        </w:rPr>
        <w:t>.</w:t>
      </w:r>
    </w:p>
    <w:p w:rsidR="006C4FEE" w:rsidRDefault="006C4FEE" w:rsidP="00B8747D">
      <w:pPr>
        <w:tabs>
          <w:tab w:val="left" w:pos="567"/>
        </w:tabs>
        <w:spacing w:after="0" w:line="360" w:lineRule="auto"/>
        <w:jc w:val="both"/>
        <w:rPr>
          <w:rFonts w:ascii="Arial" w:hAnsi="Arial" w:cs="Arial"/>
          <w:sz w:val="24"/>
        </w:rPr>
      </w:pPr>
      <w:r w:rsidRPr="00034E6A">
        <w:rPr>
          <w:rFonts w:ascii="Arial" w:hAnsi="Arial" w:cs="Arial"/>
          <w:b/>
          <w:sz w:val="24"/>
        </w:rPr>
        <w:t>4.3.</w:t>
      </w:r>
      <w:r w:rsidR="00B8747D">
        <w:rPr>
          <w:rFonts w:ascii="Arial" w:hAnsi="Arial" w:cs="Arial"/>
          <w:sz w:val="24"/>
        </w:rPr>
        <w:tab/>
      </w:r>
      <w:r>
        <w:rPr>
          <w:rFonts w:ascii="Arial" w:hAnsi="Arial" w:cs="Arial"/>
          <w:sz w:val="24"/>
        </w:rPr>
        <w:t>P</w:t>
      </w:r>
      <w:r w:rsidRPr="006C4FEE">
        <w:rPr>
          <w:rFonts w:ascii="Arial" w:hAnsi="Arial" w:cs="Arial"/>
          <w:sz w:val="24"/>
        </w:rPr>
        <w:t>aczki z zadaniami egzaminacyjnymi należy odebrać od kuriera i otwierać w rękawiczkach. Po odebraniu paczek od kuriera można przetrzeć je szmatką z płynem dezynfekując</w:t>
      </w:r>
      <w:r>
        <w:rPr>
          <w:rFonts w:ascii="Arial" w:hAnsi="Arial" w:cs="Arial"/>
          <w:sz w:val="24"/>
        </w:rPr>
        <w:t>ym.</w:t>
      </w:r>
    </w:p>
    <w:p w:rsidR="006C4FEE" w:rsidRDefault="006C4FEE" w:rsidP="00B8747D">
      <w:pPr>
        <w:tabs>
          <w:tab w:val="left" w:pos="567"/>
        </w:tabs>
        <w:spacing w:after="0" w:line="360" w:lineRule="auto"/>
        <w:jc w:val="both"/>
        <w:rPr>
          <w:rFonts w:ascii="Arial" w:hAnsi="Arial" w:cs="Arial"/>
          <w:sz w:val="24"/>
        </w:rPr>
      </w:pPr>
      <w:r w:rsidRPr="00034E6A">
        <w:rPr>
          <w:rFonts w:ascii="Arial" w:hAnsi="Arial" w:cs="Arial"/>
          <w:b/>
          <w:sz w:val="24"/>
        </w:rPr>
        <w:t>4.4.</w:t>
      </w:r>
      <w:r w:rsidR="00B8747D">
        <w:rPr>
          <w:rFonts w:ascii="Arial" w:hAnsi="Arial" w:cs="Arial"/>
          <w:b/>
          <w:sz w:val="24"/>
        </w:rPr>
        <w:tab/>
      </w:r>
      <w:r>
        <w:rPr>
          <w:rFonts w:ascii="Arial" w:hAnsi="Arial" w:cs="Arial"/>
          <w:sz w:val="24"/>
        </w:rPr>
        <w:t>C</w:t>
      </w:r>
      <w:r w:rsidRPr="006C4FEE">
        <w:rPr>
          <w:rFonts w:ascii="Arial" w:hAnsi="Arial" w:cs="Arial"/>
          <w:sz w:val="24"/>
        </w:rPr>
        <w:t xml:space="preserve">złonkowie zespołu nadzorującego w rękawiczkach odbierają arkusze </w:t>
      </w:r>
      <w:r w:rsidRPr="006C4FEE">
        <w:rPr>
          <w:rFonts w:ascii="Arial" w:hAnsi="Arial" w:cs="Arial"/>
          <w:sz w:val="24"/>
        </w:rPr>
        <w:br/>
        <w:t>od przewodniczącego zespołu egzaminacyjnego. Arkusze są rozdawane zdającym również przez osoby, które mają założone rękawiczki, oraz mają zakryte usta i nos</w:t>
      </w:r>
      <w:r>
        <w:rPr>
          <w:rFonts w:ascii="Arial" w:hAnsi="Arial" w:cs="Arial"/>
          <w:sz w:val="24"/>
        </w:rPr>
        <w:t>.</w:t>
      </w:r>
    </w:p>
    <w:p w:rsidR="006C4FEE" w:rsidRDefault="006C4FEE" w:rsidP="00B8747D">
      <w:pPr>
        <w:tabs>
          <w:tab w:val="left" w:pos="567"/>
        </w:tabs>
        <w:spacing w:after="0" w:line="360" w:lineRule="auto"/>
        <w:jc w:val="both"/>
        <w:rPr>
          <w:rFonts w:ascii="Arial" w:hAnsi="Arial" w:cs="Arial"/>
          <w:sz w:val="24"/>
        </w:rPr>
      </w:pPr>
      <w:r w:rsidRPr="00034E6A">
        <w:rPr>
          <w:rFonts w:ascii="Arial" w:hAnsi="Arial" w:cs="Arial"/>
          <w:b/>
          <w:sz w:val="24"/>
        </w:rPr>
        <w:t>4.5.</w:t>
      </w:r>
      <w:r w:rsidR="00B8747D">
        <w:rPr>
          <w:rFonts w:ascii="Arial" w:hAnsi="Arial" w:cs="Arial"/>
          <w:sz w:val="24"/>
        </w:rPr>
        <w:tab/>
      </w:r>
      <w:r>
        <w:rPr>
          <w:rFonts w:ascii="Arial" w:hAnsi="Arial" w:cs="Arial"/>
          <w:sz w:val="24"/>
        </w:rPr>
        <w:t>P</w:t>
      </w:r>
      <w:r w:rsidRPr="006C4FEE">
        <w:rPr>
          <w:rFonts w:ascii="Arial" w:hAnsi="Arial" w:cs="Arial"/>
          <w:sz w:val="24"/>
        </w:rPr>
        <w:t>rzed rozpoczęciem egzaminu</w:t>
      </w:r>
      <w:r>
        <w:rPr>
          <w:rFonts w:ascii="Arial" w:hAnsi="Arial" w:cs="Arial"/>
          <w:sz w:val="24"/>
        </w:rPr>
        <w:t xml:space="preserve"> zdający zostają poinformowani </w:t>
      </w:r>
      <w:r w:rsidRPr="006C4FEE">
        <w:rPr>
          <w:rFonts w:ascii="Arial" w:hAnsi="Arial" w:cs="Arial"/>
          <w:sz w:val="24"/>
        </w:rPr>
        <w:t>o obowiązujących zasadach bezpieczeństwa, w tym przede wszystkim:</w:t>
      </w:r>
    </w:p>
    <w:p w:rsidR="006C4FEE" w:rsidRPr="006C4FEE" w:rsidRDefault="006C4FEE" w:rsidP="006C4FEE">
      <w:pPr>
        <w:pStyle w:val="Akapitzlist"/>
        <w:numPr>
          <w:ilvl w:val="0"/>
          <w:numId w:val="12"/>
        </w:numPr>
        <w:spacing w:after="0" w:line="360" w:lineRule="auto"/>
        <w:jc w:val="both"/>
        <w:rPr>
          <w:rFonts w:ascii="Arial" w:hAnsi="Arial" w:cs="Arial"/>
          <w:sz w:val="24"/>
        </w:rPr>
      </w:pPr>
      <w:r w:rsidRPr="006C4FEE">
        <w:rPr>
          <w:rFonts w:ascii="Arial" w:hAnsi="Arial" w:cs="Arial"/>
          <w:sz w:val="24"/>
          <w:szCs w:val="24"/>
        </w:rPr>
        <w:t>zakazie kontaktowania się z innymi zdającymi,</w:t>
      </w:r>
    </w:p>
    <w:p w:rsidR="006C4FEE" w:rsidRPr="006C4FEE" w:rsidRDefault="006C4FEE" w:rsidP="006C4FEE">
      <w:pPr>
        <w:pStyle w:val="Akapitzlist"/>
        <w:numPr>
          <w:ilvl w:val="0"/>
          <w:numId w:val="12"/>
        </w:numPr>
        <w:spacing w:after="0" w:line="360" w:lineRule="auto"/>
        <w:jc w:val="both"/>
        <w:rPr>
          <w:rFonts w:ascii="Arial" w:hAnsi="Arial" w:cs="Arial"/>
          <w:sz w:val="24"/>
        </w:rPr>
      </w:pPr>
      <w:r w:rsidRPr="006C4FEE">
        <w:rPr>
          <w:rFonts w:ascii="Arial" w:hAnsi="Arial" w:cs="Arial"/>
          <w:sz w:val="24"/>
          <w:szCs w:val="24"/>
        </w:rPr>
        <w:t xml:space="preserve">obowiązku zakrywania ust i nosa w przypadku kontaktu bezpośredniego z nauczycielem, wyjścia do toalety lub wyjścia z sali egzaminacyjnej </w:t>
      </w:r>
      <w:r w:rsidRPr="006C4FEE">
        <w:rPr>
          <w:rFonts w:ascii="Arial" w:hAnsi="Arial" w:cs="Arial"/>
          <w:sz w:val="24"/>
          <w:szCs w:val="24"/>
        </w:rPr>
        <w:br/>
        <w:t>po zakończeniu pracy z arkuszem egzaminacyjnym,</w:t>
      </w:r>
    </w:p>
    <w:p w:rsidR="006C4FEE" w:rsidRPr="006C4FEE" w:rsidRDefault="006C4FEE" w:rsidP="006C4FEE">
      <w:pPr>
        <w:pStyle w:val="Akapitzlist"/>
        <w:numPr>
          <w:ilvl w:val="0"/>
          <w:numId w:val="12"/>
        </w:numPr>
        <w:spacing w:after="0" w:line="360" w:lineRule="auto"/>
        <w:jc w:val="both"/>
        <w:rPr>
          <w:rFonts w:ascii="Arial" w:hAnsi="Arial" w:cs="Arial"/>
          <w:sz w:val="24"/>
        </w:rPr>
      </w:pPr>
      <w:r w:rsidRPr="006C4FEE">
        <w:rPr>
          <w:rFonts w:ascii="Arial" w:hAnsi="Arial" w:cs="Arial"/>
          <w:sz w:val="24"/>
          <w:szCs w:val="24"/>
        </w:rPr>
        <w:t xml:space="preserve">niedotykania dłońmi okolic twarzy, zwłaszcza ust, nosa i oczu, a także przestrzegania higieny kaszlu i oddychania: podczas kaszlu i kichania należy zakryć usta i nos zgiętym łokciem lub chusteczką, </w:t>
      </w:r>
    </w:p>
    <w:p w:rsidR="006C4FEE" w:rsidRPr="006C4FEE" w:rsidRDefault="006C4FEE" w:rsidP="006C4FEE">
      <w:pPr>
        <w:pStyle w:val="Akapitzlist"/>
        <w:numPr>
          <w:ilvl w:val="0"/>
          <w:numId w:val="12"/>
        </w:numPr>
        <w:spacing w:after="0" w:line="360" w:lineRule="auto"/>
        <w:jc w:val="both"/>
        <w:rPr>
          <w:rFonts w:ascii="Arial" w:hAnsi="Arial" w:cs="Arial"/>
          <w:sz w:val="24"/>
        </w:rPr>
      </w:pPr>
      <w:r w:rsidRPr="006C4FEE">
        <w:rPr>
          <w:rFonts w:ascii="Arial" w:hAnsi="Arial" w:cs="Arial"/>
          <w:sz w:val="24"/>
          <w:szCs w:val="24"/>
        </w:rPr>
        <w:t xml:space="preserve">konieczności zachowania odpowiedniego dystansu od innych zdających </w:t>
      </w:r>
      <w:r w:rsidRPr="006C4FEE">
        <w:rPr>
          <w:rFonts w:ascii="Arial" w:hAnsi="Arial" w:cs="Arial"/>
          <w:sz w:val="24"/>
          <w:szCs w:val="24"/>
        </w:rPr>
        <w:br/>
      </w:r>
      <w:r>
        <w:rPr>
          <w:rFonts w:ascii="Arial" w:hAnsi="Arial" w:cs="Arial"/>
          <w:sz w:val="24"/>
          <w:szCs w:val="24"/>
        </w:rPr>
        <w:t>po zakończonym egzaminie.</w:t>
      </w:r>
    </w:p>
    <w:p w:rsidR="006C4FEE" w:rsidRDefault="006C4FEE" w:rsidP="00B8747D">
      <w:pPr>
        <w:tabs>
          <w:tab w:val="left" w:pos="567"/>
        </w:tabs>
        <w:spacing w:after="0" w:line="360" w:lineRule="auto"/>
        <w:jc w:val="both"/>
        <w:rPr>
          <w:rFonts w:ascii="Arial" w:hAnsi="Arial" w:cs="Arial"/>
          <w:sz w:val="24"/>
        </w:rPr>
      </w:pPr>
      <w:r w:rsidRPr="00034E6A">
        <w:rPr>
          <w:rFonts w:ascii="Arial" w:hAnsi="Arial" w:cs="Arial"/>
          <w:b/>
          <w:sz w:val="24"/>
        </w:rPr>
        <w:lastRenderedPageBreak/>
        <w:t>4.6.</w:t>
      </w:r>
      <w:r w:rsidR="00B8747D">
        <w:rPr>
          <w:rFonts w:ascii="Arial" w:hAnsi="Arial" w:cs="Arial"/>
          <w:sz w:val="24"/>
        </w:rPr>
        <w:tab/>
      </w:r>
      <w:r>
        <w:rPr>
          <w:rFonts w:ascii="Arial" w:hAnsi="Arial" w:cs="Arial"/>
          <w:sz w:val="24"/>
        </w:rPr>
        <w:t>Z</w:t>
      </w:r>
      <w:r w:rsidRPr="006C4FEE">
        <w:rPr>
          <w:rFonts w:ascii="Arial" w:hAnsi="Arial" w:cs="Arial"/>
          <w:sz w:val="24"/>
        </w:rPr>
        <w:t>dającym egzamin zabrania się tworzenia się grup przed szkołą oraz przed salą egzaminacyjną przed rozpoczęciem egz</w:t>
      </w:r>
      <w:r>
        <w:rPr>
          <w:rFonts w:ascii="Arial" w:hAnsi="Arial" w:cs="Arial"/>
          <w:sz w:val="24"/>
        </w:rPr>
        <w:t>aminu oraz po jego zakończeniu.</w:t>
      </w:r>
    </w:p>
    <w:p w:rsidR="006C4FEE" w:rsidRPr="00775FEA" w:rsidRDefault="006C4FEE" w:rsidP="00B8747D">
      <w:pPr>
        <w:tabs>
          <w:tab w:val="left" w:pos="567"/>
        </w:tabs>
        <w:spacing w:after="0" w:line="360" w:lineRule="auto"/>
        <w:jc w:val="both"/>
        <w:rPr>
          <w:rFonts w:ascii="Arial" w:hAnsi="Arial" w:cs="Arial"/>
          <w:sz w:val="24"/>
        </w:rPr>
      </w:pPr>
      <w:r w:rsidRPr="00775FEA">
        <w:rPr>
          <w:rFonts w:ascii="Arial" w:hAnsi="Arial" w:cs="Arial"/>
          <w:b/>
          <w:sz w:val="24"/>
        </w:rPr>
        <w:t>4.7.</w:t>
      </w:r>
      <w:r w:rsidR="00B8747D" w:rsidRPr="00775FEA">
        <w:rPr>
          <w:rFonts w:ascii="Arial" w:hAnsi="Arial" w:cs="Arial"/>
          <w:sz w:val="24"/>
        </w:rPr>
        <w:tab/>
      </w:r>
      <w:r w:rsidRPr="00775FEA">
        <w:rPr>
          <w:rFonts w:ascii="Arial" w:hAnsi="Arial" w:cs="Arial"/>
          <w:sz w:val="24"/>
        </w:rPr>
        <w:t xml:space="preserve">Dyrektor ustali godziny wejścia poszczególnych grup zdających tak, aby nie tworzyć tłoku w części wspólnej szkoły (korytarz) i poinformuje zdających z </w:t>
      </w:r>
      <w:r w:rsidRPr="00775FEA">
        <w:rPr>
          <w:rFonts w:ascii="Arial" w:hAnsi="Arial" w:cs="Arial"/>
          <w:sz w:val="24"/>
          <w:u w:val="single"/>
        </w:rPr>
        <w:t>3- dniowym</w:t>
      </w:r>
      <w:r w:rsidRPr="00775FEA">
        <w:rPr>
          <w:rFonts w:ascii="Arial" w:hAnsi="Arial" w:cs="Arial"/>
          <w:sz w:val="24"/>
        </w:rPr>
        <w:t xml:space="preserve"> wyprzedzeniem o czasie i sposobie stawienia się na egzamin.</w:t>
      </w:r>
    </w:p>
    <w:p w:rsidR="006C4FEE" w:rsidRPr="00775FEA" w:rsidRDefault="006C4FEE" w:rsidP="00B8747D">
      <w:pPr>
        <w:tabs>
          <w:tab w:val="left" w:pos="567"/>
        </w:tabs>
        <w:spacing w:after="0" w:line="360" w:lineRule="auto"/>
        <w:jc w:val="both"/>
        <w:rPr>
          <w:rFonts w:ascii="Arial" w:hAnsi="Arial" w:cs="Arial"/>
          <w:sz w:val="24"/>
        </w:rPr>
      </w:pPr>
      <w:r w:rsidRPr="00775FEA">
        <w:rPr>
          <w:rFonts w:ascii="Arial" w:hAnsi="Arial" w:cs="Arial"/>
          <w:b/>
          <w:sz w:val="24"/>
        </w:rPr>
        <w:t>4.8.</w:t>
      </w:r>
      <w:r w:rsidR="00B8747D" w:rsidRPr="00775FEA">
        <w:rPr>
          <w:rFonts w:ascii="Arial" w:hAnsi="Arial" w:cs="Arial"/>
          <w:sz w:val="24"/>
        </w:rPr>
        <w:tab/>
      </w:r>
      <w:r w:rsidRPr="00775FEA">
        <w:rPr>
          <w:rFonts w:ascii="Arial" w:hAnsi="Arial" w:cs="Arial"/>
          <w:sz w:val="24"/>
        </w:rPr>
        <w:t xml:space="preserve">O przyjętych rozwiązaniach Dyrektor poinformuje zdających, a w przypadku zdających niepełnoletnich – również ich rodziców/prawnych opiekunów, </w:t>
      </w:r>
      <w:r w:rsidRPr="00775FEA">
        <w:rPr>
          <w:rFonts w:ascii="Arial" w:hAnsi="Arial" w:cs="Arial"/>
          <w:sz w:val="24"/>
        </w:rPr>
        <w:br/>
        <w:t>z odpowiednim wyprzedzeniem.</w:t>
      </w:r>
    </w:p>
    <w:p w:rsidR="006C4FEE" w:rsidRDefault="00B25B84" w:rsidP="00B8747D">
      <w:pPr>
        <w:tabs>
          <w:tab w:val="left" w:pos="567"/>
        </w:tabs>
        <w:spacing w:after="0" w:line="360" w:lineRule="auto"/>
        <w:jc w:val="both"/>
        <w:rPr>
          <w:rFonts w:ascii="Arial" w:hAnsi="Arial" w:cs="Arial"/>
          <w:sz w:val="24"/>
        </w:rPr>
      </w:pPr>
      <w:r>
        <w:rPr>
          <w:rFonts w:ascii="Arial" w:hAnsi="Arial" w:cs="Arial"/>
          <w:b/>
          <w:sz w:val="24"/>
        </w:rPr>
        <w:t>4.9</w:t>
      </w:r>
      <w:r w:rsidR="006C4FEE" w:rsidRPr="00034E6A">
        <w:rPr>
          <w:rFonts w:ascii="Arial" w:hAnsi="Arial" w:cs="Arial"/>
          <w:b/>
          <w:sz w:val="24"/>
        </w:rPr>
        <w:t>.</w:t>
      </w:r>
      <w:r w:rsidR="00B8747D">
        <w:rPr>
          <w:rFonts w:ascii="Arial" w:hAnsi="Arial" w:cs="Arial"/>
          <w:sz w:val="24"/>
        </w:rPr>
        <w:tab/>
      </w:r>
      <w:r w:rsidR="006C4FEE">
        <w:rPr>
          <w:rFonts w:ascii="Arial" w:hAnsi="Arial" w:cs="Arial"/>
          <w:sz w:val="24"/>
        </w:rPr>
        <w:t>Z</w:t>
      </w:r>
      <w:r w:rsidR="006C4FEE" w:rsidRPr="006C4FEE">
        <w:rPr>
          <w:rFonts w:ascii="Arial" w:hAnsi="Arial" w:cs="Arial"/>
          <w:sz w:val="24"/>
        </w:rPr>
        <w:t>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9A2911" w:rsidRDefault="009A2911" w:rsidP="006C4FEE">
      <w:pPr>
        <w:spacing w:after="0" w:line="360" w:lineRule="auto"/>
        <w:jc w:val="both"/>
        <w:rPr>
          <w:rFonts w:ascii="Arial" w:hAnsi="Arial" w:cs="Arial"/>
          <w:sz w:val="24"/>
        </w:rPr>
      </w:pPr>
    </w:p>
    <w:p w:rsidR="009A2911" w:rsidRPr="009A2911" w:rsidRDefault="00B25B84" w:rsidP="009A2911">
      <w:pPr>
        <w:spacing w:after="0" w:line="360" w:lineRule="auto"/>
        <w:ind w:left="567" w:hanging="567"/>
        <w:jc w:val="both"/>
        <w:rPr>
          <w:rFonts w:ascii="Arial" w:hAnsi="Arial" w:cs="Arial"/>
          <w:b/>
          <w:sz w:val="24"/>
          <w:szCs w:val="24"/>
        </w:rPr>
      </w:pPr>
      <w:r>
        <w:rPr>
          <w:rFonts w:ascii="Arial" w:hAnsi="Arial" w:cs="Arial"/>
          <w:b/>
          <w:sz w:val="24"/>
          <w:szCs w:val="24"/>
        </w:rPr>
        <w:t xml:space="preserve"> IV.</w:t>
      </w:r>
      <w:r w:rsidR="009A2911" w:rsidRPr="009A2911">
        <w:rPr>
          <w:rFonts w:ascii="Arial" w:hAnsi="Arial" w:cs="Arial"/>
          <w:b/>
          <w:sz w:val="24"/>
          <w:szCs w:val="24"/>
        </w:rPr>
        <w:t xml:space="preserve"> Postępowanie w przypadku podejrzenia zakażenia u członka zespołu    </w:t>
      </w:r>
      <w:r w:rsidR="009A2911">
        <w:rPr>
          <w:rFonts w:ascii="Arial" w:hAnsi="Arial" w:cs="Arial"/>
          <w:b/>
          <w:sz w:val="24"/>
          <w:szCs w:val="24"/>
        </w:rPr>
        <w:t xml:space="preserve"> </w:t>
      </w:r>
      <w:r w:rsidR="009A2911" w:rsidRPr="009A2911">
        <w:rPr>
          <w:rFonts w:ascii="Arial" w:hAnsi="Arial" w:cs="Arial"/>
          <w:b/>
          <w:sz w:val="24"/>
          <w:szCs w:val="24"/>
        </w:rPr>
        <w:t>egzaminacyjnego lub u zdającego.</w:t>
      </w:r>
    </w:p>
    <w:p w:rsidR="009A2911" w:rsidRDefault="009A2911" w:rsidP="009A2911">
      <w:pPr>
        <w:spacing w:line="360" w:lineRule="auto"/>
        <w:rPr>
          <w:rFonts w:ascii="Arial" w:hAnsi="Arial" w:cs="Arial"/>
          <w:sz w:val="24"/>
          <w:szCs w:val="24"/>
        </w:rPr>
      </w:pPr>
    </w:p>
    <w:p w:rsidR="00E35C5A" w:rsidRPr="00E35C5A" w:rsidRDefault="00E35C5A" w:rsidP="00E35C5A">
      <w:pPr>
        <w:spacing w:line="360" w:lineRule="auto"/>
        <w:jc w:val="center"/>
        <w:rPr>
          <w:rFonts w:ascii="Arial" w:hAnsi="Arial" w:cs="Arial"/>
          <w:sz w:val="24"/>
          <w:szCs w:val="24"/>
        </w:rPr>
      </w:pPr>
      <w:r w:rsidRPr="00E35C5A">
        <w:rPr>
          <w:rFonts w:ascii="Arial" w:hAnsi="Arial" w:cs="Arial"/>
          <w:sz w:val="24"/>
          <w:szCs w:val="24"/>
        </w:rPr>
        <w:t>§ 1</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 xml:space="preserve">Stwierdzenie podejrzenia zakażenia </w:t>
      </w:r>
      <w:proofErr w:type="spellStart"/>
      <w:r w:rsidRPr="00E35C5A">
        <w:rPr>
          <w:rFonts w:ascii="Arial" w:hAnsi="Arial" w:cs="Arial"/>
          <w:sz w:val="24"/>
          <w:szCs w:val="24"/>
        </w:rPr>
        <w:t>koronawirusem</w:t>
      </w:r>
      <w:proofErr w:type="spellEnd"/>
      <w:r w:rsidRPr="00E35C5A">
        <w:rPr>
          <w:rFonts w:ascii="Arial" w:hAnsi="Arial" w:cs="Arial"/>
          <w:sz w:val="24"/>
          <w:szCs w:val="24"/>
        </w:rPr>
        <w:t xml:space="preserve"> na terenie Szkoły</w:t>
      </w:r>
      <w:r>
        <w:rPr>
          <w:rFonts w:ascii="Arial" w:hAnsi="Arial" w:cs="Arial"/>
          <w:sz w:val="24"/>
          <w:szCs w:val="24"/>
        </w:rPr>
        <w:t xml:space="preserve"> w trakcie egzaminu:</w:t>
      </w:r>
    </w:p>
    <w:p w:rsidR="00E35C5A" w:rsidRPr="00E35C5A" w:rsidRDefault="00E35C5A" w:rsidP="00E35C5A">
      <w:pPr>
        <w:spacing w:line="360" w:lineRule="auto"/>
        <w:jc w:val="both"/>
        <w:rPr>
          <w:rFonts w:ascii="Arial" w:hAnsi="Arial" w:cs="Arial"/>
          <w:sz w:val="24"/>
          <w:szCs w:val="24"/>
        </w:rPr>
      </w:pP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w:t>
      </w:r>
      <w:r w:rsidRPr="00E35C5A">
        <w:rPr>
          <w:rFonts w:ascii="Arial" w:hAnsi="Arial" w:cs="Arial"/>
          <w:sz w:val="24"/>
          <w:szCs w:val="24"/>
        </w:rPr>
        <w:tab/>
        <w:t xml:space="preserve">Jeśli </w:t>
      </w:r>
      <w:r w:rsidR="00AF1C6F">
        <w:rPr>
          <w:rFonts w:ascii="Arial" w:hAnsi="Arial" w:cs="Arial"/>
          <w:sz w:val="24"/>
          <w:szCs w:val="24"/>
        </w:rPr>
        <w:t>uczeń</w:t>
      </w:r>
      <w:r w:rsidRPr="00E35C5A">
        <w:rPr>
          <w:rFonts w:ascii="Arial" w:hAnsi="Arial" w:cs="Arial"/>
          <w:sz w:val="24"/>
          <w:szCs w:val="24"/>
        </w:rPr>
        <w:t xml:space="preserve"> przejawia niepokojące objawy choroby należy zmierzyć mu temperaturę i odizolować je w sali izolacji wraz z pracownikiem szkoły.</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2.</w:t>
      </w:r>
      <w:r w:rsidRPr="00E35C5A">
        <w:rPr>
          <w:rFonts w:ascii="Arial" w:hAnsi="Arial" w:cs="Arial"/>
          <w:sz w:val="24"/>
          <w:szCs w:val="24"/>
        </w:rPr>
        <w:tab/>
        <w:t xml:space="preserve">Pracownik szkoły musi przebywać w odległości minimum 2m od </w:t>
      </w:r>
      <w:r w:rsidR="00AF1C6F">
        <w:rPr>
          <w:rFonts w:ascii="Arial" w:hAnsi="Arial" w:cs="Arial"/>
          <w:sz w:val="24"/>
          <w:szCs w:val="24"/>
        </w:rPr>
        <w:t>ucznia</w:t>
      </w:r>
      <w:r w:rsidRPr="00E35C5A">
        <w:rPr>
          <w:rFonts w:ascii="Arial" w:hAnsi="Arial" w:cs="Arial"/>
          <w:sz w:val="24"/>
          <w:szCs w:val="24"/>
        </w:rPr>
        <w:t xml:space="preserve"> i być zaopatrzony w środki ochrony osobistej – rękawiczki jednorazowe, maskę ochronną na usta i nos, przyłbicę.</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3.</w:t>
      </w:r>
      <w:r w:rsidRPr="00E35C5A">
        <w:rPr>
          <w:rFonts w:ascii="Arial" w:hAnsi="Arial" w:cs="Arial"/>
          <w:sz w:val="24"/>
          <w:szCs w:val="24"/>
        </w:rPr>
        <w:tab/>
        <w:t xml:space="preserve">W przypadku wystąpienia u pracownika będącego na stanowisku pracy niepokojących objawów sugerujących zakażenie </w:t>
      </w:r>
      <w:proofErr w:type="spellStart"/>
      <w:r w:rsidRPr="00E35C5A">
        <w:rPr>
          <w:rFonts w:ascii="Arial" w:hAnsi="Arial" w:cs="Arial"/>
          <w:sz w:val="24"/>
          <w:szCs w:val="24"/>
        </w:rPr>
        <w:t>koronawirusem</w:t>
      </w:r>
      <w:proofErr w:type="spellEnd"/>
      <w:r w:rsidRPr="00E35C5A">
        <w:rPr>
          <w:rFonts w:ascii="Arial" w:hAnsi="Arial" w:cs="Arial"/>
          <w:sz w:val="24"/>
          <w:szCs w:val="24"/>
        </w:rPr>
        <w:t xml:space="preserve"> zostaje on niezwłocznie odsunięty od pracy i przebywa on w miejscu odizolowania w sali izolacji.</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lastRenderedPageBreak/>
        <w:t>4.</w:t>
      </w:r>
      <w:r w:rsidRPr="00E35C5A">
        <w:rPr>
          <w:rFonts w:ascii="Arial" w:hAnsi="Arial" w:cs="Arial"/>
          <w:sz w:val="24"/>
          <w:szCs w:val="24"/>
        </w:rPr>
        <w:tab/>
        <w:t xml:space="preserve">Personel placówki niezwłocznie powiadamia rodzica w celu pilnego odebrania </w:t>
      </w:r>
      <w:r w:rsidR="00AF1C6F">
        <w:rPr>
          <w:rFonts w:ascii="Arial" w:hAnsi="Arial" w:cs="Arial"/>
          <w:sz w:val="24"/>
          <w:szCs w:val="24"/>
        </w:rPr>
        <w:t>ucznia</w:t>
      </w:r>
      <w:r w:rsidRPr="00E35C5A">
        <w:rPr>
          <w:rFonts w:ascii="Arial" w:hAnsi="Arial" w:cs="Arial"/>
          <w:sz w:val="24"/>
          <w:szCs w:val="24"/>
        </w:rPr>
        <w:t xml:space="preserve"> z placówki.</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5.</w:t>
      </w:r>
      <w:r w:rsidRPr="00E35C5A">
        <w:rPr>
          <w:rFonts w:ascii="Arial" w:hAnsi="Arial" w:cs="Arial"/>
          <w:sz w:val="24"/>
          <w:szCs w:val="24"/>
        </w:rPr>
        <w:tab/>
        <w:t xml:space="preserve">Podczas odbierania </w:t>
      </w:r>
      <w:r w:rsidR="00AF1C6F">
        <w:rPr>
          <w:rFonts w:ascii="Arial" w:hAnsi="Arial" w:cs="Arial"/>
          <w:sz w:val="24"/>
          <w:szCs w:val="24"/>
        </w:rPr>
        <w:t>uczniów</w:t>
      </w:r>
      <w:r w:rsidRPr="00E35C5A">
        <w:rPr>
          <w:rFonts w:ascii="Arial" w:hAnsi="Arial" w:cs="Arial"/>
          <w:sz w:val="24"/>
          <w:szCs w:val="24"/>
        </w:rPr>
        <w:t xml:space="preserve"> z placówki rodzice czekają przy wejściu na pracownika szkoły, który przyprowadzi ich dziecko. Personel w momencie kontaktu z rodzicem ma na sobie maskę/przyłbicę i rękawiczki jednorazowe. Rozmawiając z rodzicem zachowuje 2m odstęp.</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6.</w:t>
      </w:r>
      <w:r w:rsidRPr="00E35C5A">
        <w:rPr>
          <w:rFonts w:ascii="Arial" w:hAnsi="Arial" w:cs="Arial"/>
          <w:sz w:val="24"/>
          <w:szCs w:val="24"/>
        </w:rPr>
        <w:tab/>
        <w:t xml:space="preserve">Rodzic jest zobowiązany do poinformowania </w:t>
      </w:r>
      <w:r w:rsidR="00AF1C6F">
        <w:rPr>
          <w:rFonts w:ascii="Arial" w:hAnsi="Arial" w:cs="Arial"/>
          <w:sz w:val="24"/>
          <w:szCs w:val="24"/>
        </w:rPr>
        <w:t>szkoły</w:t>
      </w:r>
      <w:r w:rsidRPr="00E35C5A">
        <w:rPr>
          <w:rFonts w:ascii="Arial" w:hAnsi="Arial" w:cs="Arial"/>
          <w:sz w:val="24"/>
          <w:szCs w:val="24"/>
        </w:rPr>
        <w:t xml:space="preserve"> o potwierdzeniu zachorowania dziecka na COVID - 19.</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7.</w:t>
      </w:r>
      <w:r w:rsidRPr="00E35C5A">
        <w:rPr>
          <w:rFonts w:ascii="Arial" w:hAnsi="Arial" w:cs="Arial"/>
          <w:sz w:val="24"/>
          <w:szCs w:val="24"/>
        </w:rPr>
        <w:tab/>
        <w:t xml:space="preserve">Dyrektor po otrzymaniu informacji o podejrzeniu zachorowania powiadamia Powiatową Stację </w:t>
      </w:r>
      <w:proofErr w:type="spellStart"/>
      <w:r w:rsidRPr="00E35C5A">
        <w:rPr>
          <w:rFonts w:ascii="Arial" w:hAnsi="Arial" w:cs="Arial"/>
          <w:sz w:val="24"/>
          <w:szCs w:val="24"/>
        </w:rPr>
        <w:t>Sanitarno</w:t>
      </w:r>
      <w:proofErr w:type="spellEnd"/>
      <w:r w:rsidRPr="00E35C5A">
        <w:rPr>
          <w:rFonts w:ascii="Arial" w:hAnsi="Arial" w:cs="Arial"/>
          <w:sz w:val="24"/>
          <w:szCs w:val="24"/>
        </w:rPr>
        <w:t xml:space="preserve"> - Epidemiologiczną w Słupsku i postępuje zgodnie z poleceniami pracownika.</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8.</w:t>
      </w:r>
      <w:r w:rsidRPr="00E35C5A">
        <w:rPr>
          <w:rFonts w:ascii="Arial" w:hAnsi="Arial" w:cs="Arial"/>
          <w:sz w:val="24"/>
          <w:szCs w:val="24"/>
        </w:rPr>
        <w:tab/>
        <w:t>Wszystkim osobom, które miały kontakt z osobą podejrzaną o chorobę zakazuje się opuszczania placówki bez wiedzy dyrektora.</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9.</w:t>
      </w:r>
      <w:r w:rsidRPr="00E35C5A">
        <w:rPr>
          <w:rFonts w:ascii="Arial" w:hAnsi="Arial" w:cs="Arial"/>
          <w:sz w:val="24"/>
          <w:szCs w:val="24"/>
        </w:rPr>
        <w:tab/>
        <w:t xml:space="preserve">Ustala się listę osób przebywających w tym samym czasie w pomieszczeniach, w których przebywała chora osoba i zaleca się stosowanie do wytycznych ustalonych z Powiatową Stacją </w:t>
      </w:r>
      <w:proofErr w:type="spellStart"/>
      <w:r w:rsidRPr="00E35C5A">
        <w:rPr>
          <w:rFonts w:ascii="Arial" w:hAnsi="Arial" w:cs="Arial"/>
          <w:sz w:val="24"/>
          <w:szCs w:val="24"/>
        </w:rPr>
        <w:t>Sanitarno</w:t>
      </w:r>
      <w:proofErr w:type="spellEnd"/>
      <w:r w:rsidRPr="00E35C5A">
        <w:rPr>
          <w:rFonts w:ascii="Arial" w:hAnsi="Arial" w:cs="Arial"/>
          <w:sz w:val="24"/>
          <w:szCs w:val="24"/>
        </w:rPr>
        <w:t xml:space="preserve"> – Epidemiologiczną w Słupsku odnoszących się do osób, które miały kontakt z zakażonym.</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10.</w:t>
      </w:r>
      <w:r w:rsidRPr="00E35C5A">
        <w:rPr>
          <w:rFonts w:ascii="Arial" w:hAnsi="Arial" w:cs="Arial"/>
          <w:sz w:val="24"/>
          <w:szCs w:val="24"/>
        </w:rPr>
        <w:tab/>
        <w:t xml:space="preserve">Obszar, w którym poruszała się i przebywała osoba podejrzana o zachorowanie </w:t>
      </w:r>
      <w:proofErr w:type="spellStart"/>
      <w:r w:rsidRPr="00E35C5A">
        <w:rPr>
          <w:rFonts w:ascii="Arial" w:hAnsi="Arial" w:cs="Arial"/>
          <w:sz w:val="24"/>
          <w:szCs w:val="24"/>
        </w:rPr>
        <w:t>koronawirusem</w:t>
      </w:r>
      <w:proofErr w:type="spellEnd"/>
      <w:r w:rsidRPr="00E35C5A">
        <w:rPr>
          <w:rFonts w:ascii="Arial" w:hAnsi="Arial" w:cs="Arial"/>
          <w:sz w:val="24"/>
          <w:szCs w:val="24"/>
        </w:rPr>
        <w:t>, poddaje się gruntownemu sprzątaniu zgodnie z funkcjonującymi w szkole procedurami oraz dezynfekuje się klamki, poręcze, uchwyty, itp.</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11.</w:t>
      </w:r>
      <w:r w:rsidRPr="00E35C5A">
        <w:rPr>
          <w:rFonts w:ascii="Arial" w:hAnsi="Arial" w:cs="Arial"/>
          <w:sz w:val="24"/>
          <w:szCs w:val="24"/>
        </w:rPr>
        <w:tab/>
        <w:t>Pomieszczenie lub obszar, w którym przebywała osoba z podejrzeniem zakażenia COVID - 19 pozostaje zamknięte do czasu gruntownego posprzątania.</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12.</w:t>
      </w:r>
      <w:r w:rsidRPr="00E35C5A">
        <w:rPr>
          <w:rFonts w:ascii="Arial" w:hAnsi="Arial" w:cs="Arial"/>
          <w:sz w:val="24"/>
          <w:szCs w:val="24"/>
        </w:rPr>
        <w:tab/>
        <w:t xml:space="preserve">W przypadku, gdy </w:t>
      </w:r>
      <w:r w:rsidR="00AF1C6F">
        <w:rPr>
          <w:rFonts w:ascii="Arial" w:hAnsi="Arial" w:cs="Arial"/>
          <w:sz w:val="24"/>
          <w:szCs w:val="24"/>
        </w:rPr>
        <w:t>uczeń</w:t>
      </w:r>
      <w:r w:rsidRPr="00E35C5A">
        <w:rPr>
          <w:rFonts w:ascii="Arial" w:hAnsi="Arial" w:cs="Arial"/>
          <w:sz w:val="24"/>
          <w:szCs w:val="24"/>
        </w:rPr>
        <w:t xml:space="preserve"> lub pracownik placówki został skierowany do szpitala z podejrzeniem </w:t>
      </w:r>
      <w:proofErr w:type="spellStart"/>
      <w:r w:rsidRPr="00E35C5A">
        <w:rPr>
          <w:rFonts w:ascii="Arial" w:hAnsi="Arial" w:cs="Arial"/>
          <w:sz w:val="24"/>
          <w:szCs w:val="24"/>
        </w:rPr>
        <w:t>koronawirusa</w:t>
      </w:r>
      <w:proofErr w:type="spellEnd"/>
      <w:r w:rsidRPr="00E35C5A">
        <w:rPr>
          <w:rFonts w:ascii="Arial" w:hAnsi="Arial" w:cs="Arial"/>
          <w:sz w:val="24"/>
          <w:szCs w:val="24"/>
        </w:rPr>
        <w:t>, dyrektor placówki w porozumieniu z właściwym państwowym inspektorem sanitarnym może podjąć decyzję o zamknięciu instytucji w celu przeprowadzenia dekontaminacji pomieszczeń i przedmiotów.</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13.</w:t>
      </w:r>
      <w:r w:rsidRPr="00E35C5A">
        <w:rPr>
          <w:rFonts w:ascii="Arial" w:hAnsi="Arial" w:cs="Arial"/>
          <w:sz w:val="24"/>
          <w:szCs w:val="24"/>
        </w:rPr>
        <w:tab/>
        <w:t>Dyrektor podejmuje decyzję o ponownym uruchomieniu placówki i podaje informacje do publicznej wiadomości.</w:t>
      </w:r>
    </w:p>
    <w:p w:rsidR="00E35C5A" w:rsidRPr="00E35C5A" w:rsidRDefault="00E35C5A" w:rsidP="00E35C5A">
      <w:pPr>
        <w:spacing w:line="360" w:lineRule="auto"/>
        <w:jc w:val="center"/>
        <w:rPr>
          <w:rFonts w:ascii="Arial" w:hAnsi="Arial" w:cs="Arial"/>
          <w:sz w:val="24"/>
          <w:szCs w:val="24"/>
        </w:rPr>
      </w:pPr>
      <w:r w:rsidRPr="00E35C5A">
        <w:rPr>
          <w:rFonts w:ascii="Arial" w:hAnsi="Arial" w:cs="Arial"/>
          <w:sz w:val="24"/>
          <w:szCs w:val="24"/>
        </w:rPr>
        <w:t>§ 2</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lastRenderedPageBreak/>
        <w:t>Stwierdzenie zachorowania na COVID - 19</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1.</w:t>
      </w:r>
      <w:r w:rsidRPr="00E35C5A">
        <w:rPr>
          <w:rFonts w:ascii="Arial" w:hAnsi="Arial" w:cs="Arial"/>
          <w:sz w:val="24"/>
          <w:szCs w:val="24"/>
        </w:rPr>
        <w:tab/>
        <w:t>Jeżeli u pracownika wystąpią niepokojące objawy nie przychodzi on do pracy, pozostaje w domu i powiadamia o tym fakcie dyrektora szkoły.</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2.</w:t>
      </w:r>
      <w:r w:rsidRPr="00E35C5A">
        <w:rPr>
          <w:rFonts w:ascii="Arial" w:hAnsi="Arial" w:cs="Arial"/>
          <w:sz w:val="24"/>
          <w:szCs w:val="24"/>
        </w:rPr>
        <w:tab/>
        <w:t xml:space="preserve">Jeżeli u </w:t>
      </w:r>
      <w:r w:rsidR="00AF1C6F">
        <w:rPr>
          <w:rFonts w:ascii="Arial" w:hAnsi="Arial" w:cs="Arial"/>
          <w:sz w:val="24"/>
          <w:szCs w:val="24"/>
        </w:rPr>
        <w:t>ucznia</w:t>
      </w:r>
      <w:bookmarkStart w:id="0" w:name="_GoBack"/>
      <w:bookmarkEnd w:id="0"/>
      <w:r w:rsidRPr="00E35C5A">
        <w:rPr>
          <w:rFonts w:ascii="Arial" w:hAnsi="Arial" w:cs="Arial"/>
          <w:sz w:val="24"/>
          <w:szCs w:val="24"/>
        </w:rPr>
        <w:t xml:space="preserve"> wystąpią niepokojące objawy rodzice nie przyprowadzają dziecka do szkoły i powiadamiają o tym fakcie sekretariat szkoły.</w:t>
      </w:r>
    </w:p>
    <w:p w:rsidR="00E35C5A" w:rsidRPr="00E35C5A" w:rsidRDefault="00E35C5A" w:rsidP="00E35C5A">
      <w:pPr>
        <w:spacing w:line="360" w:lineRule="auto"/>
        <w:jc w:val="both"/>
        <w:rPr>
          <w:rFonts w:ascii="Arial" w:hAnsi="Arial" w:cs="Arial"/>
          <w:sz w:val="24"/>
          <w:szCs w:val="24"/>
        </w:rPr>
      </w:pPr>
      <w:r w:rsidRPr="00E35C5A">
        <w:rPr>
          <w:rFonts w:ascii="Arial" w:hAnsi="Arial" w:cs="Arial"/>
          <w:sz w:val="24"/>
          <w:szCs w:val="24"/>
        </w:rPr>
        <w:t>3.</w:t>
      </w:r>
      <w:r w:rsidRPr="00E35C5A">
        <w:rPr>
          <w:rFonts w:ascii="Arial" w:hAnsi="Arial" w:cs="Arial"/>
          <w:sz w:val="24"/>
          <w:szCs w:val="24"/>
        </w:rPr>
        <w:tab/>
        <w:t xml:space="preserve">Pracownik kontaktuje się telefonicznie ze stacją </w:t>
      </w:r>
      <w:proofErr w:type="spellStart"/>
      <w:r w:rsidRPr="00E35C5A">
        <w:rPr>
          <w:rFonts w:ascii="Arial" w:hAnsi="Arial" w:cs="Arial"/>
          <w:sz w:val="24"/>
          <w:szCs w:val="24"/>
        </w:rPr>
        <w:t>sanitarno</w:t>
      </w:r>
      <w:proofErr w:type="spellEnd"/>
      <w:r w:rsidRPr="00E35C5A">
        <w:rPr>
          <w:rFonts w:ascii="Arial" w:hAnsi="Arial" w:cs="Arial"/>
          <w:sz w:val="24"/>
          <w:szCs w:val="24"/>
        </w:rPr>
        <w:t xml:space="preserve"> – epidemiologiczną, oddziałem zakaźnym, a w razie pogarszania się stanu zdrowia dzwoni pod nr 999 lub 112 i informuje o tym dyrektora szkoły, że może być zakażony </w:t>
      </w:r>
      <w:proofErr w:type="spellStart"/>
      <w:r w:rsidRPr="00E35C5A">
        <w:rPr>
          <w:rFonts w:ascii="Arial" w:hAnsi="Arial" w:cs="Arial"/>
          <w:sz w:val="24"/>
          <w:szCs w:val="24"/>
        </w:rPr>
        <w:t>koronawirusem</w:t>
      </w:r>
      <w:proofErr w:type="spellEnd"/>
      <w:r w:rsidRPr="00E35C5A">
        <w:rPr>
          <w:rFonts w:ascii="Arial" w:hAnsi="Arial" w:cs="Arial"/>
          <w:sz w:val="24"/>
          <w:szCs w:val="24"/>
        </w:rPr>
        <w:t>.</w:t>
      </w:r>
    </w:p>
    <w:p w:rsidR="00E35C5A" w:rsidRPr="00B25B84" w:rsidRDefault="00E35C5A" w:rsidP="00E35C5A">
      <w:pPr>
        <w:spacing w:line="360" w:lineRule="auto"/>
        <w:jc w:val="both"/>
        <w:rPr>
          <w:rFonts w:ascii="Arial" w:hAnsi="Arial" w:cs="Arial"/>
          <w:sz w:val="24"/>
          <w:szCs w:val="24"/>
        </w:rPr>
      </w:pPr>
      <w:r w:rsidRPr="00E35C5A">
        <w:rPr>
          <w:rFonts w:ascii="Arial" w:hAnsi="Arial" w:cs="Arial"/>
          <w:sz w:val="24"/>
          <w:szCs w:val="24"/>
        </w:rPr>
        <w:t>4.</w:t>
      </w:r>
      <w:r w:rsidRPr="00E35C5A">
        <w:rPr>
          <w:rFonts w:ascii="Arial" w:hAnsi="Arial" w:cs="Arial"/>
          <w:sz w:val="24"/>
          <w:szCs w:val="24"/>
        </w:rPr>
        <w:tab/>
        <w:t xml:space="preserve">Rodzic kontaktuje się telefonicznie ze stacją </w:t>
      </w:r>
      <w:proofErr w:type="spellStart"/>
      <w:r w:rsidRPr="00E35C5A">
        <w:rPr>
          <w:rFonts w:ascii="Arial" w:hAnsi="Arial" w:cs="Arial"/>
          <w:sz w:val="24"/>
          <w:szCs w:val="24"/>
        </w:rPr>
        <w:t>sanitarno</w:t>
      </w:r>
      <w:proofErr w:type="spellEnd"/>
      <w:r w:rsidRPr="00E35C5A">
        <w:rPr>
          <w:rFonts w:ascii="Arial" w:hAnsi="Arial" w:cs="Arial"/>
          <w:sz w:val="24"/>
          <w:szCs w:val="24"/>
        </w:rPr>
        <w:t xml:space="preserve"> – epidemiologiczną, oddziałem zakaźnym, a w razie pogarszania się stanu zdrowia dziecka dzwoni pod nr 999 lub 112 i informuje o tym sekretariat szkoły, że dziecko może być zakażone </w:t>
      </w:r>
      <w:proofErr w:type="spellStart"/>
      <w:r w:rsidRPr="00E35C5A">
        <w:rPr>
          <w:rFonts w:ascii="Arial" w:hAnsi="Arial" w:cs="Arial"/>
          <w:sz w:val="24"/>
          <w:szCs w:val="24"/>
        </w:rPr>
        <w:t>koronawirusem</w:t>
      </w:r>
      <w:proofErr w:type="spellEnd"/>
      <w:r w:rsidRPr="00E35C5A">
        <w:rPr>
          <w:rFonts w:ascii="Arial" w:hAnsi="Arial" w:cs="Arial"/>
          <w:sz w:val="24"/>
          <w:szCs w:val="24"/>
        </w:rPr>
        <w:t>.</w:t>
      </w:r>
    </w:p>
    <w:sectPr w:rsidR="00E35C5A" w:rsidRPr="00B25B84">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B4" w:rsidRDefault="004310B4" w:rsidP="00280AF4">
      <w:pPr>
        <w:spacing w:after="0" w:line="240" w:lineRule="auto"/>
      </w:pPr>
      <w:r>
        <w:separator/>
      </w:r>
    </w:p>
  </w:endnote>
  <w:endnote w:type="continuationSeparator" w:id="0">
    <w:p w:rsidR="004310B4" w:rsidRDefault="004310B4" w:rsidP="0028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477084"/>
      <w:docPartObj>
        <w:docPartGallery w:val="Page Numbers (Bottom of Page)"/>
        <w:docPartUnique/>
      </w:docPartObj>
    </w:sdtPr>
    <w:sdtEndPr/>
    <w:sdtContent>
      <w:p w:rsidR="00280AF4" w:rsidRDefault="00280AF4">
        <w:pPr>
          <w:pStyle w:val="Stopka"/>
          <w:jc w:val="center"/>
        </w:pPr>
        <w:r>
          <w:fldChar w:fldCharType="begin"/>
        </w:r>
        <w:r>
          <w:instrText>PAGE   \* MERGEFORMAT</w:instrText>
        </w:r>
        <w:r>
          <w:fldChar w:fldCharType="separate"/>
        </w:r>
        <w:r w:rsidR="00AF1C6F">
          <w:rPr>
            <w:noProof/>
          </w:rPr>
          <w:t>9</w:t>
        </w:r>
        <w:r>
          <w:fldChar w:fldCharType="end"/>
        </w:r>
      </w:p>
    </w:sdtContent>
  </w:sdt>
  <w:p w:rsidR="00280AF4" w:rsidRDefault="00280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B4" w:rsidRDefault="004310B4" w:rsidP="00280AF4">
      <w:pPr>
        <w:spacing w:after="0" w:line="240" w:lineRule="auto"/>
      </w:pPr>
      <w:r>
        <w:separator/>
      </w:r>
    </w:p>
  </w:footnote>
  <w:footnote w:type="continuationSeparator" w:id="0">
    <w:p w:rsidR="004310B4" w:rsidRDefault="004310B4" w:rsidP="00280A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7661E"/>
    <w:multiLevelType w:val="hybridMultilevel"/>
    <w:tmpl w:val="B95A4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39A66F7"/>
    <w:multiLevelType w:val="hybridMultilevel"/>
    <w:tmpl w:val="D6F87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4301D8"/>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E972E9"/>
    <w:multiLevelType w:val="hybridMultilevel"/>
    <w:tmpl w:val="3F96B95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nsid w:val="218A6E5F"/>
    <w:multiLevelType w:val="hybridMultilevel"/>
    <w:tmpl w:val="F01E6E04"/>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52931239"/>
    <w:multiLevelType w:val="hybridMultilevel"/>
    <w:tmpl w:val="9C2E41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55894302"/>
    <w:multiLevelType w:val="multilevel"/>
    <w:tmpl w:val="44304EE0"/>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60915C7A"/>
    <w:multiLevelType w:val="hybridMultilevel"/>
    <w:tmpl w:val="1DC20BA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nsid w:val="68374077"/>
    <w:multiLevelType w:val="hybridMultilevel"/>
    <w:tmpl w:val="C128A67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FC80A86"/>
    <w:multiLevelType w:val="hybridMultilevel"/>
    <w:tmpl w:val="F22AD0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71C26AC1"/>
    <w:multiLevelType w:val="hybridMultilevel"/>
    <w:tmpl w:val="8B8AA63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1">
    <w:nsid w:val="72266004"/>
    <w:multiLevelType w:val="hybridMultilevel"/>
    <w:tmpl w:val="75C0EB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79D10A5E"/>
    <w:multiLevelType w:val="hybridMultilevel"/>
    <w:tmpl w:val="F2E035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7E61140A"/>
    <w:multiLevelType w:val="hybridMultilevel"/>
    <w:tmpl w:val="FF08767C"/>
    <w:lvl w:ilvl="0" w:tplc="040CA7EE">
      <w:start w:val="1"/>
      <w:numFmt w:val="decimal"/>
      <w:lvlText w:val="%1)"/>
      <w:lvlJc w:val="left"/>
      <w:pPr>
        <w:ind w:left="964"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0"/>
  </w:num>
  <w:num w:numId="5">
    <w:abstractNumId w:val="0"/>
  </w:num>
  <w:num w:numId="6">
    <w:abstractNumId w:val="8"/>
  </w:num>
  <w:num w:numId="7">
    <w:abstractNumId w:val="9"/>
  </w:num>
  <w:num w:numId="8">
    <w:abstractNumId w:val="4"/>
  </w:num>
  <w:num w:numId="9">
    <w:abstractNumId w:val="11"/>
  </w:num>
  <w:num w:numId="10">
    <w:abstractNumId w:val="7"/>
  </w:num>
  <w:num w:numId="11">
    <w:abstractNumId w:val="13"/>
  </w:num>
  <w:num w:numId="12">
    <w:abstractNumId w:val="1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954"/>
    <w:rsid w:val="00034E6A"/>
    <w:rsid w:val="0008521F"/>
    <w:rsid w:val="001B03CF"/>
    <w:rsid w:val="001D46F2"/>
    <w:rsid w:val="00280AF4"/>
    <w:rsid w:val="00310CDE"/>
    <w:rsid w:val="004147B1"/>
    <w:rsid w:val="004310B4"/>
    <w:rsid w:val="004C4FEE"/>
    <w:rsid w:val="00501954"/>
    <w:rsid w:val="00542770"/>
    <w:rsid w:val="00584046"/>
    <w:rsid w:val="00611744"/>
    <w:rsid w:val="006B2F76"/>
    <w:rsid w:val="006C4FEE"/>
    <w:rsid w:val="0070052F"/>
    <w:rsid w:val="00775FEA"/>
    <w:rsid w:val="007E0BE6"/>
    <w:rsid w:val="009A2911"/>
    <w:rsid w:val="009E0D34"/>
    <w:rsid w:val="00A55CCA"/>
    <w:rsid w:val="00A73906"/>
    <w:rsid w:val="00AF1C6F"/>
    <w:rsid w:val="00B25B84"/>
    <w:rsid w:val="00B8747D"/>
    <w:rsid w:val="00C96548"/>
    <w:rsid w:val="00CB378E"/>
    <w:rsid w:val="00D05C1B"/>
    <w:rsid w:val="00D07892"/>
    <w:rsid w:val="00D236A6"/>
    <w:rsid w:val="00DF220F"/>
    <w:rsid w:val="00E35C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954"/>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B2F76"/>
    <w:pPr>
      <w:ind w:left="720"/>
      <w:contextualSpacing/>
    </w:pPr>
  </w:style>
  <w:style w:type="character" w:customStyle="1" w:styleId="AkapitzlistZnak">
    <w:name w:val="Akapit z listą Znak"/>
    <w:link w:val="Akapitzlist"/>
    <w:uiPriority w:val="99"/>
    <w:locked/>
    <w:rsid w:val="00310CDE"/>
    <w:rPr>
      <w:rFonts w:ascii="Calibri" w:eastAsia="Calibri" w:hAnsi="Calibri" w:cs="Times New Roman"/>
    </w:rPr>
  </w:style>
  <w:style w:type="paragraph" w:styleId="Nagwek">
    <w:name w:val="header"/>
    <w:basedOn w:val="Normalny"/>
    <w:link w:val="NagwekZnak"/>
    <w:uiPriority w:val="99"/>
    <w:unhideWhenUsed/>
    <w:rsid w:val="00280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AF4"/>
    <w:rPr>
      <w:rFonts w:ascii="Calibri" w:eastAsia="Calibri" w:hAnsi="Calibri" w:cs="Times New Roman"/>
    </w:rPr>
  </w:style>
  <w:style w:type="paragraph" w:styleId="Stopka">
    <w:name w:val="footer"/>
    <w:basedOn w:val="Normalny"/>
    <w:link w:val="StopkaZnak"/>
    <w:uiPriority w:val="99"/>
    <w:unhideWhenUsed/>
    <w:rsid w:val="00280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AF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01954"/>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6B2F76"/>
    <w:pPr>
      <w:ind w:left="720"/>
      <w:contextualSpacing/>
    </w:pPr>
  </w:style>
  <w:style w:type="character" w:customStyle="1" w:styleId="AkapitzlistZnak">
    <w:name w:val="Akapit z listą Znak"/>
    <w:link w:val="Akapitzlist"/>
    <w:uiPriority w:val="99"/>
    <w:locked/>
    <w:rsid w:val="00310CDE"/>
    <w:rPr>
      <w:rFonts w:ascii="Calibri" w:eastAsia="Calibri" w:hAnsi="Calibri" w:cs="Times New Roman"/>
    </w:rPr>
  </w:style>
  <w:style w:type="paragraph" w:styleId="Nagwek">
    <w:name w:val="header"/>
    <w:basedOn w:val="Normalny"/>
    <w:link w:val="NagwekZnak"/>
    <w:uiPriority w:val="99"/>
    <w:unhideWhenUsed/>
    <w:rsid w:val="00280A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0AF4"/>
    <w:rPr>
      <w:rFonts w:ascii="Calibri" w:eastAsia="Calibri" w:hAnsi="Calibri" w:cs="Times New Roman"/>
    </w:rPr>
  </w:style>
  <w:style w:type="paragraph" w:styleId="Stopka">
    <w:name w:val="footer"/>
    <w:basedOn w:val="Normalny"/>
    <w:link w:val="StopkaZnak"/>
    <w:uiPriority w:val="99"/>
    <w:unhideWhenUsed/>
    <w:rsid w:val="00280A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0A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2035C-16C4-4B8E-B6DC-E313C7F47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2190</Words>
  <Characters>13146</Characters>
  <Application>Microsoft Office Word</Application>
  <DocSecurity>0</DocSecurity>
  <Lines>109</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Reszka</dc:creator>
  <cp:lastModifiedBy>sekret</cp:lastModifiedBy>
  <cp:revision>2</cp:revision>
  <dcterms:created xsi:type="dcterms:W3CDTF">2020-06-12T11:26:00Z</dcterms:created>
  <dcterms:modified xsi:type="dcterms:W3CDTF">2020-06-12T11:26:00Z</dcterms:modified>
</cp:coreProperties>
</file>